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D00D" w14:textId="2663D106" w:rsidR="005F376D" w:rsidRPr="00EE7FE8" w:rsidRDefault="009A5078" w:rsidP="00896D6E">
      <w:pPr>
        <w:pStyle w:val="BATitle"/>
        <w:spacing w:before="180"/>
        <w:rPr>
          <w:rFonts w:ascii="Times" w:eastAsia="ＭＳ Ｐ明朝" w:hAnsi="Times"/>
          <w:lang w:eastAsia="ja-JP"/>
        </w:rPr>
      </w:pPr>
      <w:r w:rsidRPr="00EE7FE8">
        <w:rPr>
          <w:rFonts w:ascii="Times" w:eastAsia="ＭＳ Ｐ明朝" w:hAnsi="Times"/>
          <w:lang w:eastAsia="ja-JP"/>
        </w:rPr>
        <w:t>日本語論文タイトル</w:t>
      </w:r>
      <w:r w:rsidR="003F3AFE" w:rsidRPr="00EE7FE8">
        <w:rPr>
          <w:rFonts w:ascii="Segoe UI Symbol" w:eastAsia="ＭＳ Ｐ明朝" w:hAnsi="Segoe UI Symbol" w:cs="Segoe UI Symbol"/>
          <w:lang w:eastAsia="ja-JP"/>
        </w:rPr>
        <w:t>◯◯◯◯◯◯◯◯◯◯</w:t>
      </w:r>
    </w:p>
    <w:p w14:paraId="70159667" w14:textId="4FAD5BD4" w:rsidR="00BD7FCA" w:rsidRPr="000A1335" w:rsidRDefault="00BD7FCA" w:rsidP="00EE7FE8">
      <w:pPr>
        <w:pStyle w:val="BBAuthorName"/>
        <w:spacing w:after="0" w:line="300" w:lineRule="auto"/>
        <w:rPr>
          <w:rFonts w:ascii="Times" w:eastAsia="ＭＳ Ｐ明朝" w:hAnsi="Times"/>
          <w:color w:val="auto"/>
          <w:sz w:val="24"/>
          <w:szCs w:val="24"/>
          <w:lang w:eastAsia="ja-JP"/>
        </w:rPr>
      </w:pP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青葉</w:t>
      </w:r>
      <w:r w:rsidR="00896D6E"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 xml:space="preserve"> 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太郎</w:t>
      </w:r>
      <w:r w:rsidRPr="000A1335">
        <w:rPr>
          <w:rFonts w:ascii="Times" w:eastAsia="ＭＳ Ｐ明朝" w:hAnsi="Times"/>
          <w:color w:val="auto"/>
          <w:kern w:val="2"/>
          <w:sz w:val="24"/>
          <w:szCs w:val="24"/>
          <w:vertAlign w:val="superscript"/>
          <w:lang w:eastAsia="ja-JP"/>
        </w:rPr>
        <w:t>*</w:t>
      </w:r>
      <w:r w:rsidRPr="000A1335">
        <w:rPr>
          <w:rFonts w:ascii="Times" w:eastAsia="ＭＳ Ｐ明朝" w:hAnsi="Times"/>
          <w:color w:val="auto"/>
          <w:sz w:val="24"/>
          <w:szCs w:val="24"/>
          <w:vertAlign w:val="superscript"/>
        </w:rPr>
        <w:t>1)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、薬学</w:t>
      </w:r>
      <w:r w:rsidR="00896D6E"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 xml:space="preserve"> 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次郎</w:t>
      </w:r>
      <w:r w:rsidRPr="000A1335">
        <w:rPr>
          <w:rFonts w:ascii="Times" w:eastAsia="ＭＳ Ｐ明朝" w:hAnsi="Times"/>
          <w:color w:val="auto"/>
          <w:sz w:val="24"/>
          <w:szCs w:val="24"/>
          <w:vertAlign w:val="superscript"/>
        </w:rPr>
        <w:t>2)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、星陵</w:t>
      </w:r>
      <w:r w:rsidR="00896D6E"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 xml:space="preserve"> 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花子</w:t>
      </w:r>
      <w:r w:rsidRPr="000A1335">
        <w:rPr>
          <w:rFonts w:ascii="Times" w:eastAsia="ＭＳ Ｐ明朝" w:hAnsi="Times"/>
          <w:color w:val="auto"/>
          <w:sz w:val="24"/>
          <w:szCs w:val="24"/>
          <w:vertAlign w:val="superscript"/>
        </w:rPr>
        <w:t>1,2)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、</w:t>
      </w:r>
      <w:r w:rsidR="003F3AFE" w:rsidRPr="000A1335">
        <w:rPr>
          <w:rFonts w:ascii="Segoe UI Symbol" w:eastAsia="ＭＳ Ｐ明朝" w:hAnsi="Segoe UI Symbol" w:cs="Segoe UI Symbol"/>
          <w:color w:val="auto"/>
          <w:sz w:val="24"/>
          <w:szCs w:val="24"/>
          <w:lang w:eastAsia="ja-JP"/>
        </w:rPr>
        <w:t>◯◯</w:t>
      </w:r>
      <w:r w:rsidR="00896D6E" w:rsidRPr="000A1335">
        <w:rPr>
          <w:rFonts w:ascii="Times" w:eastAsia="ＭＳ Ｐ明朝" w:hAnsi="Times" w:cs="Segoe UI Symbol"/>
          <w:color w:val="auto"/>
          <w:sz w:val="24"/>
          <w:szCs w:val="24"/>
          <w:lang w:eastAsia="ja-JP"/>
        </w:rPr>
        <w:t xml:space="preserve"> </w:t>
      </w:r>
      <w:r w:rsidR="003F3AFE" w:rsidRPr="000A1335">
        <w:rPr>
          <w:rFonts w:ascii="Segoe UI Symbol" w:eastAsia="ＭＳ Ｐ明朝" w:hAnsi="Segoe UI Symbol" w:cs="Segoe UI Symbol"/>
          <w:color w:val="auto"/>
          <w:sz w:val="24"/>
          <w:szCs w:val="24"/>
          <w:lang w:eastAsia="ja-JP"/>
        </w:rPr>
        <w:t>◯◯</w:t>
      </w:r>
      <w:r w:rsidR="00896D6E" w:rsidRPr="000A1335">
        <w:rPr>
          <w:rFonts w:ascii="Times" w:eastAsia="ＭＳ Ｐ明朝" w:hAnsi="Times"/>
          <w:color w:val="auto"/>
          <w:sz w:val="24"/>
          <w:szCs w:val="24"/>
          <w:vertAlign w:val="superscript"/>
        </w:rPr>
        <w:t>3</w:t>
      </w:r>
      <w:r w:rsidRPr="000A1335">
        <w:rPr>
          <w:rFonts w:ascii="Times" w:eastAsia="ＭＳ Ｐ明朝" w:hAnsi="Times"/>
          <w:color w:val="auto"/>
          <w:sz w:val="24"/>
          <w:szCs w:val="24"/>
          <w:vertAlign w:val="superscript"/>
        </w:rPr>
        <w:t>)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、</w:t>
      </w:r>
      <w:r w:rsidR="003F3AFE" w:rsidRPr="000A1335">
        <w:rPr>
          <w:rFonts w:ascii="Segoe UI Symbol" w:eastAsia="ＭＳ Ｐ明朝" w:hAnsi="Segoe UI Symbol" w:cs="Segoe UI Symbol"/>
          <w:color w:val="auto"/>
          <w:sz w:val="24"/>
          <w:szCs w:val="24"/>
          <w:lang w:eastAsia="ja-JP"/>
        </w:rPr>
        <w:t>◯◯</w:t>
      </w:r>
      <w:r w:rsidR="00896D6E"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 xml:space="preserve"> </w:t>
      </w:r>
      <w:r w:rsidR="003F3AFE" w:rsidRPr="000A1335">
        <w:rPr>
          <w:rFonts w:ascii="Segoe UI Symbol" w:eastAsia="ＭＳ Ｐ明朝" w:hAnsi="Segoe UI Symbol" w:cs="Segoe UI Symbol"/>
          <w:color w:val="auto"/>
          <w:sz w:val="24"/>
          <w:szCs w:val="24"/>
          <w:lang w:eastAsia="ja-JP"/>
        </w:rPr>
        <w:t>◯◯</w:t>
      </w:r>
      <w:r w:rsidRPr="000A1335">
        <w:rPr>
          <w:rFonts w:ascii="Times" w:eastAsia="ＭＳ Ｐ明朝" w:hAnsi="Times"/>
          <w:color w:val="auto"/>
          <w:sz w:val="24"/>
          <w:szCs w:val="24"/>
          <w:vertAlign w:val="superscript"/>
        </w:rPr>
        <w:t>2)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、</w:t>
      </w:r>
    </w:p>
    <w:p w14:paraId="1BE17F2B" w14:textId="17E32D90" w:rsidR="003F3AFE" w:rsidRPr="000A1335" w:rsidRDefault="00BD7FCA" w:rsidP="00EE7FE8">
      <w:pPr>
        <w:pStyle w:val="BBAuthorName"/>
        <w:spacing w:after="0" w:line="300" w:lineRule="auto"/>
        <w:rPr>
          <w:rFonts w:ascii="Times" w:eastAsia="ＭＳ Ｐ明朝" w:hAnsi="Times"/>
          <w:color w:val="auto"/>
          <w:sz w:val="24"/>
          <w:szCs w:val="24"/>
          <w:vertAlign w:val="superscript"/>
        </w:rPr>
      </w:pPr>
      <w:r w:rsidRPr="000A1335">
        <w:rPr>
          <w:rFonts w:ascii="Segoe UI Symbol" w:eastAsia="ＭＳ Ｐ明朝" w:hAnsi="Segoe UI Symbol" w:cs="Segoe UI Symbol"/>
          <w:color w:val="auto"/>
          <w:sz w:val="24"/>
          <w:szCs w:val="24"/>
          <w:lang w:eastAsia="ja-JP"/>
        </w:rPr>
        <w:t>◯◯</w:t>
      </w:r>
      <w:r w:rsidR="00896D6E"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 xml:space="preserve"> </w:t>
      </w:r>
      <w:r w:rsidRPr="000A1335">
        <w:rPr>
          <w:rFonts w:ascii="Segoe UI Symbol" w:eastAsia="ＭＳ Ｐ明朝" w:hAnsi="Segoe UI Symbol" w:cs="Segoe UI Symbol"/>
          <w:color w:val="auto"/>
          <w:sz w:val="24"/>
          <w:szCs w:val="24"/>
          <w:lang w:eastAsia="ja-JP"/>
        </w:rPr>
        <w:t>◯◯</w:t>
      </w:r>
      <w:r w:rsidRPr="000A1335">
        <w:rPr>
          <w:rFonts w:ascii="Times" w:eastAsia="ＭＳ Ｐ明朝" w:hAnsi="Times"/>
          <w:color w:val="auto"/>
          <w:sz w:val="24"/>
          <w:szCs w:val="24"/>
          <w:vertAlign w:val="superscript"/>
        </w:rPr>
        <w:t>2)</w:t>
      </w:r>
      <w:r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>、</w:t>
      </w:r>
      <w:r w:rsidRPr="000A1335">
        <w:rPr>
          <w:rFonts w:ascii="Segoe UI Symbol" w:eastAsia="ＭＳ Ｐ明朝" w:hAnsi="Segoe UI Symbol" w:cs="Segoe UI Symbol"/>
          <w:color w:val="auto"/>
          <w:sz w:val="24"/>
          <w:szCs w:val="24"/>
          <w:lang w:eastAsia="ja-JP"/>
        </w:rPr>
        <w:t>◯◯</w:t>
      </w:r>
      <w:r w:rsidR="00896D6E" w:rsidRPr="000A1335">
        <w:rPr>
          <w:rFonts w:ascii="Times" w:eastAsia="ＭＳ Ｐ明朝" w:hAnsi="Times"/>
          <w:color w:val="auto"/>
          <w:sz w:val="24"/>
          <w:szCs w:val="24"/>
          <w:lang w:eastAsia="ja-JP"/>
        </w:rPr>
        <w:t xml:space="preserve"> </w:t>
      </w:r>
      <w:r w:rsidRPr="000A1335">
        <w:rPr>
          <w:rFonts w:ascii="Segoe UI Symbol" w:eastAsia="ＭＳ Ｐ明朝" w:hAnsi="Segoe UI Symbol" w:cs="Segoe UI Symbol"/>
          <w:color w:val="auto"/>
          <w:sz w:val="24"/>
          <w:szCs w:val="24"/>
          <w:lang w:eastAsia="ja-JP"/>
        </w:rPr>
        <w:t>◯◯</w:t>
      </w:r>
      <w:r w:rsidRPr="000A1335">
        <w:rPr>
          <w:rFonts w:ascii="Times" w:eastAsia="ＭＳ Ｐ明朝" w:hAnsi="Times"/>
          <w:color w:val="auto"/>
          <w:sz w:val="24"/>
          <w:szCs w:val="24"/>
          <w:vertAlign w:val="superscript"/>
        </w:rPr>
        <w:t>1)</w:t>
      </w:r>
    </w:p>
    <w:p w14:paraId="7B1CE521" w14:textId="5E568C20" w:rsidR="00896D6E" w:rsidRPr="00604941" w:rsidRDefault="00896D6E" w:rsidP="00896D6E">
      <w:pPr>
        <w:pStyle w:val="11"/>
        <w:jc w:val="center"/>
        <w:rPr>
          <w:rFonts w:ascii="Times" w:hAnsi="Times"/>
          <w:sz w:val="20"/>
          <w:szCs w:val="20"/>
        </w:rPr>
      </w:pPr>
      <w:r w:rsidRPr="00604941">
        <w:rPr>
          <w:rFonts w:ascii="Times" w:hAnsi="Times"/>
          <w:sz w:val="20"/>
          <w:szCs w:val="20"/>
          <w:vertAlign w:val="superscript"/>
        </w:rPr>
        <w:t>1</w:t>
      </w:r>
      <w:r w:rsidR="009A5078" w:rsidRPr="00604941">
        <w:rPr>
          <w:rFonts w:ascii="Times" w:hAnsi="Times"/>
          <w:sz w:val="20"/>
          <w:szCs w:val="20"/>
          <w:vertAlign w:val="superscript"/>
        </w:rPr>
        <w:t>)</w:t>
      </w:r>
      <w:r w:rsidRPr="00604941">
        <w:rPr>
          <w:rFonts w:ascii="Segoe UI Symbol" w:hAnsi="Segoe UI Symbol" w:cs="Segoe UI Symbol"/>
          <w:sz w:val="20"/>
          <w:szCs w:val="20"/>
        </w:rPr>
        <w:t>◯◯</w:t>
      </w:r>
      <w:r w:rsidRPr="00604941">
        <w:rPr>
          <w:rFonts w:ascii="Times" w:hAnsi="Times" w:cs="Segoe UI Symbol"/>
          <w:sz w:val="20"/>
          <w:szCs w:val="20"/>
        </w:rPr>
        <w:t>大学薬学部</w:t>
      </w:r>
    </w:p>
    <w:p w14:paraId="1E8F1BDA" w14:textId="394A8343" w:rsidR="00896D6E" w:rsidRPr="00604941" w:rsidRDefault="00896D6E" w:rsidP="00896D6E">
      <w:pPr>
        <w:pStyle w:val="11"/>
        <w:jc w:val="center"/>
        <w:rPr>
          <w:rFonts w:ascii="Times" w:hAnsi="Times"/>
          <w:sz w:val="20"/>
          <w:szCs w:val="20"/>
        </w:rPr>
      </w:pPr>
      <w:r w:rsidRPr="00604941">
        <w:rPr>
          <w:rFonts w:ascii="Times" w:hAnsi="Times"/>
          <w:sz w:val="20"/>
          <w:szCs w:val="20"/>
          <w:vertAlign w:val="superscript"/>
        </w:rPr>
        <w:t>2</w:t>
      </w:r>
      <w:r w:rsidR="009A5078" w:rsidRPr="00604941">
        <w:rPr>
          <w:rFonts w:ascii="Times" w:hAnsi="Times"/>
          <w:sz w:val="20"/>
          <w:szCs w:val="20"/>
          <w:vertAlign w:val="superscript"/>
        </w:rPr>
        <w:t>)</w:t>
      </w:r>
      <w:r w:rsidRPr="00604941">
        <w:rPr>
          <w:rFonts w:ascii="Segoe UI Symbol" w:hAnsi="Segoe UI Symbol" w:cs="Segoe UI Symbol"/>
          <w:sz w:val="20"/>
          <w:szCs w:val="20"/>
        </w:rPr>
        <w:t>◯◯</w:t>
      </w:r>
      <w:r w:rsidR="007D71CF" w:rsidRPr="00604941">
        <w:rPr>
          <w:rFonts w:ascii="Times" w:hAnsi="Times" w:cs="Segoe UI Symbol"/>
          <w:sz w:val="20"/>
          <w:szCs w:val="20"/>
        </w:rPr>
        <w:t>薬局</w:t>
      </w:r>
    </w:p>
    <w:p w14:paraId="732C2D38" w14:textId="7A9A80CC" w:rsidR="00896D6E" w:rsidRPr="00604941" w:rsidRDefault="00896D6E" w:rsidP="00896D6E">
      <w:pPr>
        <w:pStyle w:val="11"/>
        <w:jc w:val="center"/>
        <w:rPr>
          <w:rFonts w:ascii="Times" w:hAnsi="Times"/>
          <w:sz w:val="20"/>
          <w:szCs w:val="20"/>
        </w:rPr>
      </w:pPr>
      <w:r w:rsidRPr="00604941">
        <w:rPr>
          <w:rFonts w:ascii="Times" w:hAnsi="Times"/>
          <w:sz w:val="20"/>
          <w:szCs w:val="20"/>
          <w:vertAlign w:val="superscript"/>
        </w:rPr>
        <w:t>3</w:t>
      </w:r>
      <w:r w:rsidR="009A5078" w:rsidRPr="00604941">
        <w:rPr>
          <w:rFonts w:ascii="Times" w:hAnsi="Times"/>
          <w:sz w:val="20"/>
          <w:szCs w:val="20"/>
          <w:vertAlign w:val="superscript"/>
        </w:rPr>
        <w:t>)</w:t>
      </w:r>
      <w:r w:rsidR="007D71CF" w:rsidRPr="00604941">
        <w:rPr>
          <w:rFonts w:ascii="Segoe UI Symbol" w:hAnsi="Segoe UI Symbol" w:cs="Segoe UI Symbol"/>
          <w:sz w:val="20"/>
          <w:szCs w:val="20"/>
        </w:rPr>
        <w:t>◯◯</w:t>
      </w:r>
      <w:r w:rsidR="007D71CF" w:rsidRPr="00604941">
        <w:rPr>
          <w:rFonts w:ascii="Times" w:hAnsi="Times"/>
          <w:sz w:val="20"/>
          <w:szCs w:val="20"/>
        </w:rPr>
        <w:t>病院薬剤部</w:t>
      </w:r>
    </w:p>
    <w:p w14:paraId="30A6D123" w14:textId="47E2D2CA" w:rsidR="00214EE8" w:rsidRPr="006245F2" w:rsidRDefault="00555045" w:rsidP="0067199C">
      <w:pPr>
        <w:pStyle w:val="11"/>
        <w:jc w:val="left"/>
        <w:rPr>
          <w:rFonts w:ascii="Times" w:hAnsi="Times"/>
          <w:color w:val="31849B" w:themeColor="accent5" w:themeShade="BF"/>
          <w:sz w:val="18"/>
          <w:szCs w:val="18"/>
        </w:rPr>
      </w:pPr>
      <w:r>
        <w:rPr>
          <w:rFonts w:ascii="Times" w:hAnsi="Times" w:hint="eastAsia"/>
          <w:color w:val="31849B" w:themeColor="accent5" w:themeShade="BF"/>
          <w:sz w:val="18"/>
          <w:szCs w:val="18"/>
        </w:rPr>
        <w:t>・</w:t>
      </w:r>
      <w:r w:rsidR="00214EE8" w:rsidRPr="006245F2">
        <w:rPr>
          <w:rFonts w:ascii="Times" w:hAnsi="Times"/>
          <w:color w:val="31849B" w:themeColor="accent5" w:themeShade="BF"/>
          <w:sz w:val="18"/>
          <w:szCs w:val="18"/>
        </w:rPr>
        <w:t>青色の説明は消去ください</w:t>
      </w:r>
      <w:r w:rsidR="002F6F34" w:rsidRPr="006245F2">
        <w:rPr>
          <w:rFonts w:ascii="Times" w:hAnsi="Times"/>
          <w:color w:val="31849B" w:themeColor="accent5" w:themeShade="BF"/>
          <w:sz w:val="18"/>
          <w:szCs w:val="18"/>
        </w:rPr>
        <w:t>。黒字は適宜上書きしてください。</w:t>
      </w:r>
      <w:r w:rsidR="00AC1AFD" w:rsidRPr="006245F2">
        <w:rPr>
          <w:rFonts w:ascii="Times" w:hAnsi="Times"/>
          <w:color w:val="31849B" w:themeColor="accent5" w:themeShade="BF"/>
          <w:sz w:val="18"/>
          <w:szCs w:val="18"/>
        </w:rPr>
        <w:t>詳細は投稿規定に従ってください。</w:t>
      </w:r>
    </w:p>
    <w:p w14:paraId="06CC7A04" w14:textId="50648D33" w:rsidR="00BA0EAE" w:rsidRPr="006245F2" w:rsidRDefault="00BA0EAE" w:rsidP="0067199C">
      <w:pPr>
        <w:pStyle w:val="11"/>
        <w:jc w:val="left"/>
        <w:rPr>
          <w:rFonts w:ascii="Times" w:hAnsi="Times"/>
          <w:color w:val="31849B" w:themeColor="accent5" w:themeShade="BF"/>
          <w:sz w:val="18"/>
          <w:szCs w:val="18"/>
        </w:rPr>
      </w:pP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・</w:t>
      </w:r>
      <w:r w:rsidR="00630721" w:rsidRPr="006245F2">
        <w:rPr>
          <w:rFonts w:ascii="Times" w:hAnsi="Times" w:hint="eastAsia"/>
          <w:color w:val="31849B" w:themeColor="accent5" w:themeShade="BF"/>
          <w:sz w:val="18"/>
          <w:szCs w:val="18"/>
        </w:rPr>
        <w:t>本テンプレートは原稿全体のレイアウトを確認し、１つのファイルにまとめ</w:t>
      </w: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て提出す</w:t>
      </w:r>
      <w:r w:rsidR="00630721" w:rsidRPr="006245F2">
        <w:rPr>
          <w:rFonts w:ascii="Times" w:hAnsi="Times" w:hint="eastAsia"/>
          <w:color w:val="31849B" w:themeColor="accent5" w:themeShade="BF"/>
          <w:sz w:val="18"/>
          <w:szCs w:val="18"/>
        </w:rPr>
        <w:t>ることが出来ます</w:t>
      </w: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。（</w:t>
      </w:r>
      <w:r w:rsidR="00CA6CBE" w:rsidRPr="006245F2">
        <w:rPr>
          <w:rFonts w:ascii="Times" w:hAnsi="Times" w:hint="eastAsia"/>
          <w:color w:val="31849B" w:themeColor="accent5" w:themeShade="BF"/>
          <w:sz w:val="18"/>
          <w:szCs w:val="18"/>
        </w:rPr>
        <w:t>テンプレートで作成した</w:t>
      </w:r>
      <w:r w:rsidR="008B77C1" w:rsidRPr="006245F2">
        <w:rPr>
          <w:rFonts w:ascii="Times" w:hAnsi="Times" w:hint="eastAsia"/>
          <w:color w:val="31849B" w:themeColor="accent5" w:themeShade="BF"/>
          <w:sz w:val="18"/>
          <w:szCs w:val="18"/>
        </w:rPr>
        <w:t>全体</w:t>
      </w:r>
      <w:r w:rsidR="00CA6CBE" w:rsidRPr="006245F2">
        <w:rPr>
          <w:rFonts w:ascii="Times" w:hAnsi="Times" w:hint="eastAsia"/>
          <w:color w:val="31849B" w:themeColor="accent5" w:themeShade="BF"/>
          <w:sz w:val="18"/>
          <w:szCs w:val="18"/>
        </w:rPr>
        <w:t>の</w:t>
      </w: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P</w:t>
      </w:r>
      <w:r w:rsidRPr="006245F2">
        <w:rPr>
          <w:rFonts w:ascii="Times" w:hAnsi="Times"/>
          <w:color w:val="31849B" w:themeColor="accent5" w:themeShade="BF"/>
          <w:sz w:val="18"/>
          <w:szCs w:val="18"/>
        </w:rPr>
        <w:t>DF</w:t>
      </w: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ファイルや図表のオリジナルファイル</w:t>
      </w:r>
      <w:r w:rsidR="007D3FD4" w:rsidRPr="006245F2">
        <w:rPr>
          <w:rFonts w:ascii="Times" w:hAnsi="Times" w:hint="eastAsia"/>
          <w:color w:val="31849B" w:themeColor="accent5" w:themeShade="BF"/>
          <w:sz w:val="18"/>
          <w:szCs w:val="18"/>
        </w:rPr>
        <w:t>も</w:t>
      </w: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別途提出してください</w:t>
      </w:r>
      <w:r w:rsidR="00630721" w:rsidRPr="006245F2">
        <w:rPr>
          <w:rFonts w:ascii="Times" w:hAnsi="Times" w:hint="eastAsia"/>
          <w:color w:val="31849B" w:themeColor="accent5" w:themeShade="BF"/>
          <w:sz w:val="18"/>
          <w:szCs w:val="18"/>
        </w:rPr>
        <w:t>。</w:t>
      </w: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）</w:t>
      </w:r>
    </w:p>
    <w:p w14:paraId="1D8ED9F7" w14:textId="3607A027" w:rsidR="0067199C" w:rsidRPr="006245F2" w:rsidRDefault="00BA0EAE" w:rsidP="0067199C">
      <w:pPr>
        <w:pStyle w:val="11"/>
        <w:jc w:val="left"/>
        <w:rPr>
          <w:rFonts w:ascii="Times" w:hAnsi="Times"/>
          <w:color w:val="31849B" w:themeColor="accent5" w:themeShade="BF"/>
          <w:sz w:val="18"/>
          <w:szCs w:val="18"/>
        </w:rPr>
      </w:pP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・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連絡著者として、少なくとも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 xml:space="preserve"> 1 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人の著者をアスタリスクで指定してください。</w:t>
      </w:r>
      <w:r w:rsidR="00CE5ACA" w:rsidRPr="00CE5ACA">
        <w:rPr>
          <w:rFonts w:ascii="Times" w:hAnsi="Times"/>
          <w:color w:val="31849B" w:themeColor="accent5" w:themeShade="BF"/>
          <w:sz w:val="18"/>
          <w:szCs w:val="18"/>
        </w:rPr>
        <w:t>姓と名の間は半角スペースを入れ、著者間は読点（、）で区切ってください。</w:t>
      </w:r>
    </w:p>
    <w:p w14:paraId="608ADD05" w14:textId="21DCA39E" w:rsidR="004E48EA" w:rsidRPr="006245F2" w:rsidRDefault="00BA0EAE" w:rsidP="0067199C">
      <w:pPr>
        <w:pStyle w:val="11"/>
        <w:jc w:val="left"/>
        <w:rPr>
          <w:rFonts w:ascii="Times" w:hAnsi="Times"/>
          <w:color w:val="31849B" w:themeColor="accent5" w:themeShade="BF"/>
          <w:sz w:val="18"/>
          <w:szCs w:val="18"/>
        </w:rPr>
      </w:pPr>
      <w:r w:rsidRPr="006245F2">
        <w:rPr>
          <w:rFonts w:ascii="Times" w:hAnsi="Times" w:hint="eastAsia"/>
          <w:color w:val="31849B" w:themeColor="accent5" w:themeShade="BF"/>
          <w:sz w:val="18"/>
          <w:szCs w:val="18"/>
        </w:rPr>
        <w:t>・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日本語論文の場合、</w:t>
      </w:r>
      <w:r w:rsidR="00EC5BCE" w:rsidRPr="006245F2">
        <w:rPr>
          <w:rFonts w:ascii="Times" w:hAnsi="Times" w:hint="eastAsia"/>
          <w:color w:val="31849B" w:themeColor="accent5" w:themeShade="BF"/>
          <w:sz w:val="18"/>
          <w:szCs w:val="18"/>
        </w:rPr>
        <w:t>本文において</w:t>
      </w:r>
      <w:r w:rsidR="003A3A96" w:rsidRPr="006245F2">
        <w:rPr>
          <w:rFonts w:ascii="Times" w:hAnsi="Times"/>
          <w:color w:val="31849B" w:themeColor="accent5" w:themeShade="BF"/>
          <w:sz w:val="18"/>
          <w:szCs w:val="18"/>
        </w:rPr>
        <w:t>日本語と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英語</w:t>
      </w:r>
      <w:r w:rsidR="003A3A96" w:rsidRPr="006245F2">
        <w:rPr>
          <w:rFonts w:ascii="Times" w:hAnsi="Times"/>
          <w:color w:val="31849B" w:themeColor="accent5" w:themeShade="BF"/>
          <w:sz w:val="18"/>
          <w:szCs w:val="18"/>
        </w:rPr>
        <w:t>の両方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でタイトル</w:t>
      </w:r>
      <w:r w:rsidR="003A3A96" w:rsidRPr="006245F2">
        <w:rPr>
          <w:rFonts w:ascii="Times" w:hAnsi="Times"/>
          <w:color w:val="31849B" w:themeColor="accent5" w:themeShade="BF"/>
          <w:sz w:val="18"/>
          <w:szCs w:val="18"/>
        </w:rPr>
        <w:t>・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著者名</w:t>
      </w:r>
      <w:r w:rsidR="003A3A96" w:rsidRPr="006245F2">
        <w:rPr>
          <w:rFonts w:ascii="Times" w:hAnsi="Times"/>
          <w:color w:val="31849B" w:themeColor="accent5" w:themeShade="BF"/>
          <w:sz w:val="18"/>
          <w:szCs w:val="18"/>
        </w:rPr>
        <w:t>・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所属</w:t>
      </w:r>
      <w:r w:rsidR="00430ADD" w:rsidRPr="006245F2">
        <w:rPr>
          <w:rFonts w:ascii="Times" w:hAnsi="Times" w:hint="eastAsia"/>
          <w:color w:val="31849B" w:themeColor="accent5" w:themeShade="BF"/>
          <w:sz w:val="18"/>
          <w:szCs w:val="18"/>
        </w:rPr>
        <w:t>、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フッター</w:t>
      </w:r>
      <w:r w:rsidR="00EC5BCE" w:rsidRPr="006245F2">
        <w:rPr>
          <w:rFonts w:ascii="Times" w:hAnsi="Times" w:hint="eastAsia"/>
          <w:color w:val="31849B" w:themeColor="accent5" w:themeShade="BF"/>
          <w:sz w:val="18"/>
          <w:szCs w:val="18"/>
        </w:rPr>
        <w:t>において日本語</w:t>
      </w:r>
      <w:r w:rsidR="0067199C" w:rsidRPr="006245F2">
        <w:rPr>
          <w:rFonts w:ascii="Times" w:hAnsi="Times"/>
          <w:color w:val="31849B" w:themeColor="accent5" w:themeShade="BF"/>
          <w:sz w:val="18"/>
          <w:szCs w:val="18"/>
        </w:rPr>
        <w:t>連絡先が必要です。</w:t>
      </w:r>
    </w:p>
    <w:p w14:paraId="06DEB76C" w14:textId="77F6BDAB" w:rsidR="003F3AFE" w:rsidRPr="00EE7FE8" w:rsidRDefault="009A5078" w:rsidP="00896D6E">
      <w:pPr>
        <w:pStyle w:val="BATitle"/>
        <w:rPr>
          <w:rFonts w:ascii="Times" w:hAnsi="Times"/>
          <w:lang w:eastAsia="ja-JP"/>
        </w:rPr>
      </w:pPr>
      <w:r w:rsidRPr="00EE7FE8">
        <w:rPr>
          <w:rFonts w:ascii="Times" w:hAnsi="Times"/>
          <w:lang w:eastAsia="ja-JP"/>
        </w:rPr>
        <w:t>TITLE in English</w:t>
      </w:r>
      <w:r w:rsidR="003F3AFE" w:rsidRPr="00EE7FE8">
        <w:rPr>
          <w:rFonts w:ascii="Segoe UI Symbol" w:hAnsi="Segoe UI Symbol" w:cs="Segoe UI Symbol"/>
          <w:lang w:eastAsia="ja-JP"/>
        </w:rPr>
        <w:t>◯◯◯◯</w:t>
      </w:r>
      <w:r w:rsidR="003F3AFE" w:rsidRPr="00EE7FE8">
        <w:rPr>
          <w:rFonts w:ascii="Segoe UI Symbol" w:eastAsia="ＭＳ Ｐゴシック" w:hAnsi="Segoe UI Symbol" w:cs="Segoe UI Symbol"/>
          <w:lang w:eastAsia="ja-JP"/>
        </w:rPr>
        <w:t>◯◯◯</w:t>
      </w:r>
      <w:r w:rsidR="003F3AFE" w:rsidRPr="00EE7FE8">
        <w:rPr>
          <w:rFonts w:ascii="Segoe UI Symbol" w:hAnsi="Segoe UI Symbol" w:cs="Segoe UI Symbol"/>
          <w:lang w:eastAsia="ja-JP"/>
        </w:rPr>
        <w:t>◯◯◯</w:t>
      </w:r>
      <w:r w:rsidR="00370E09" w:rsidRPr="00EE7FE8">
        <w:rPr>
          <w:rFonts w:ascii="Times" w:hAnsi="Times"/>
          <w:lang w:eastAsia="ja-JP"/>
        </w:rPr>
        <w:t xml:space="preserve">   </w:t>
      </w:r>
      <w:r w:rsidR="003F3AFE" w:rsidRPr="00EE7FE8">
        <w:rPr>
          <w:rFonts w:ascii="Times" w:hAnsi="Times"/>
          <w:lang w:eastAsia="ja-JP"/>
        </w:rPr>
        <w:t xml:space="preserve">  </w:t>
      </w:r>
      <w:r w:rsidR="00370E09" w:rsidRPr="00EE7FE8">
        <w:rPr>
          <w:rFonts w:ascii="Times" w:hAnsi="Times"/>
          <w:lang w:eastAsia="ja-JP"/>
        </w:rPr>
        <w:t xml:space="preserve"> </w:t>
      </w:r>
    </w:p>
    <w:p w14:paraId="2FE6BDAD" w14:textId="08E4A917" w:rsidR="00896D6E" w:rsidRPr="00EE7FE8" w:rsidRDefault="00BD7FCA" w:rsidP="002F6F34">
      <w:pPr>
        <w:pStyle w:val="11"/>
        <w:jc w:val="center"/>
        <w:rPr>
          <w:rFonts w:ascii="Times" w:hAnsi="Times"/>
          <w:u w:val="single"/>
        </w:rPr>
      </w:pPr>
      <w:r w:rsidRPr="00EE7FE8">
        <w:rPr>
          <w:rFonts w:ascii="Times" w:hAnsi="Times"/>
          <w:sz w:val="24"/>
          <w:szCs w:val="24"/>
        </w:rPr>
        <w:t>Taro AOBA</w:t>
      </w:r>
      <w:r w:rsidR="007401B8" w:rsidRPr="00EE7FE8">
        <w:rPr>
          <w:rFonts w:ascii="Times" w:eastAsia="ＭＳ Ｐゴシック" w:hAnsi="Times" w:cs="ＭＳ Ｐゴシック"/>
          <w:position w:val="10"/>
          <w:sz w:val="14"/>
          <w:szCs w:val="14"/>
        </w:rPr>
        <w:t xml:space="preserve"> </w:t>
      </w:r>
      <w:r w:rsidR="007401B8" w:rsidRPr="00EE7FE8">
        <w:rPr>
          <w:rFonts w:ascii="Times" w:hAnsi="Times"/>
          <w:vertAlign w:val="superscript"/>
        </w:rPr>
        <w:t>*</w:t>
      </w:r>
      <w:r w:rsidR="007401B8" w:rsidRPr="00EE7FE8">
        <w:rPr>
          <w:rFonts w:ascii="Times" w:hAnsi="Times"/>
          <w:sz w:val="24"/>
          <w:szCs w:val="24"/>
          <w:vertAlign w:val="superscript"/>
        </w:rPr>
        <w:t>1)</w:t>
      </w:r>
      <w:r w:rsidR="007401B8" w:rsidRPr="00EE7FE8">
        <w:rPr>
          <w:rFonts w:ascii="Times" w:hAnsi="Times"/>
          <w:sz w:val="24"/>
          <w:szCs w:val="24"/>
        </w:rPr>
        <w:t xml:space="preserve">, </w:t>
      </w:r>
      <w:r w:rsidRPr="00EE7FE8">
        <w:rPr>
          <w:rFonts w:ascii="Times" w:hAnsi="Times"/>
          <w:sz w:val="24"/>
          <w:szCs w:val="24"/>
        </w:rPr>
        <w:t>Jiro</w:t>
      </w:r>
      <w:r w:rsidR="007401B8" w:rsidRPr="00EE7FE8">
        <w:rPr>
          <w:rFonts w:ascii="Times" w:hAnsi="Times"/>
          <w:sz w:val="24"/>
          <w:szCs w:val="24"/>
        </w:rPr>
        <w:t xml:space="preserve"> </w:t>
      </w:r>
      <w:r w:rsidRPr="00EE7FE8">
        <w:rPr>
          <w:rFonts w:ascii="Times" w:hAnsi="Times"/>
          <w:sz w:val="24"/>
          <w:szCs w:val="24"/>
        </w:rPr>
        <w:t>YAKUGAKU</w:t>
      </w:r>
      <w:r w:rsidR="007401B8" w:rsidRPr="00EE7FE8">
        <w:rPr>
          <w:rFonts w:ascii="Times" w:hAnsi="Times"/>
          <w:sz w:val="24"/>
          <w:szCs w:val="24"/>
          <w:vertAlign w:val="superscript"/>
        </w:rPr>
        <w:t>2)</w:t>
      </w:r>
      <w:r w:rsidR="007401B8" w:rsidRPr="00EE7FE8">
        <w:rPr>
          <w:rFonts w:ascii="Times" w:hAnsi="Times"/>
          <w:sz w:val="24"/>
          <w:szCs w:val="24"/>
        </w:rPr>
        <w:t xml:space="preserve">, </w:t>
      </w:r>
      <w:r w:rsidRPr="00EE7FE8">
        <w:rPr>
          <w:rFonts w:ascii="Times" w:hAnsi="Times"/>
          <w:sz w:val="24"/>
          <w:szCs w:val="24"/>
        </w:rPr>
        <w:t>Hanako SEIRYO</w:t>
      </w:r>
      <w:r w:rsidR="007401B8" w:rsidRPr="00EE7FE8">
        <w:rPr>
          <w:rFonts w:ascii="Times" w:hAnsi="Times"/>
          <w:sz w:val="24"/>
          <w:szCs w:val="24"/>
          <w:vertAlign w:val="superscript"/>
        </w:rPr>
        <w:t>1,2)</w:t>
      </w:r>
      <w:r w:rsidR="007401B8" w:rsidRPr="00EE7FE8">
        <w:rPr>
          <w:rFonts w:ascii="Times" w:hAnsi="Times"/>
          <w:sz w:val="24"/>
          <w:szCs w:val="24"/>
        </w:rPr>
        <w:t>, First name LAST NAME</w:t>
      </w:r>
      <w:r w:rsidR="00896D6E" w:rsidRPr="00EE7FE8">
        <w:rPr>
          <w:rFonts w:ascii="Times" w:hAnsi="Times"/>
          <w:sz w:val="24"/>
          <w:szCs w:val="24"/>
          <w:vertAlign w:val="superscript"/>
        </w:rPr>
        <w:t>3</w:t>
      </w:r>
      <w:r w:rsidR="007401B8" w:rsidRPr="00EE7FE8">
        <w:rPr>
          <w:rFonts w:ascii="Times" w:hAnsi="Times"/>
          <w:sz w:val="24"/>
          <w:szCs w:val="24"/>
          <w:vertAlign w:val="superscript"/>
        </w:rPr>
        <w:t>)</w:t>
      </w:r>
      <w:r w:rsidR="007401B8" w:rsidRPr="00EE7FE8">
        <w:rPr>
          <w:rFonts w:ascii="Times" w:hAnsi="Times"/>
          <w:sz w:val="24"/>
          <w:szCs w:val="24"/>
        </w:rPr>
        <w:t>, First name LAST NAME</w:t>
      </w:r>
      <w:r w:rsidR="007401B8" w:rsidRPr="00EE7FE8">
        <w:rPr>
          <w:rFonts w:ascii="Times" w:hAnsi="Times"/>
          <w:sz w:val="24"/>
          <w:szCs w:val="24"/>
          <w:vertAlign w:val="superscript"/>
        </w:rPr>
        <w:t>2)</w:t>
      </w:r>
      <w:r w:rsidR="007401B8" w:rsidRPr="00EE7FE8">
        <w:rPr>
          <w:rFonts w:ascii="Times" w:hAnsi="Times"/>
          <w:sz w:val="24"/>
          <w:szCs w:val="24"/>
        </w:rPr>
        <w:t>, First name LAST NAME</w:t>
      </w:r>
      <w:r w:rsidR="007401B8" w:rsidRPr="00EE7FE8">
        <w:rPr>
          <w:rFonts w:ascii="Times" w:hAnsi="Times"/>
          <w:sz w:val="24"/>
          <w:szCs w:val="24"/>
          <w:vertAlign w:val="superscript"/>
        </w:rPr>
        <w:t>2)</w:t>
      </w:r>
      <w:r w:rsidR="007401B8" w:rsidRPr="00EE7FE8">
        <w:rPr>
          <w:rFonts w:ascii="Times" w:hAnsi="Times"/>
          <w:sz w:val="24"/>
          <w:szCs w:val="24"/>
        </w:rPr>
        <w:t xml:space="preserve"> and First name LAST NAME</w:t>
      </w:r>
      <w:r w:rsidR="007401B8" w:rsidRPr="00EE7FE8">
        <w:rPr>
          <w:rFonts w:ascii="Times" w:hAnsi="Times"/>
          <w:sz w:val="24"/>
          <w:szCs w:val="24"/>
          <w:vertAlign w:val="superscript"/>
        </w:rPr>
        <w:t>1)</w:t>
      </w:r>
    </w:p>
    <w:p w14:paraId="30FE7400" w14:textId="60B76700" w:rsidR="00896D6E" w:rsidRPr="00604941" w:rsidRDefault="007401B8" w:rsidP="00896D6E">
      <w:pPr>
        <w:pStyle w:val="11"/>
        <w:jc w:val="center"/>
        <w:rPr>
          <w:rFonts w:ascii="Times" w:hAnsi="Times"/>
          <w:sz w:val="20"/>
          <w:szCs w:val="20"/>
        </w:rPr>
      </w:pPr>
      <w:r w:rsidRPr="00604941">
        <w:rPr>
          <w:rFonts w:ascii="Times" w:hAnsi="Times"/>
          <w:sz w:val="20"/>
          <w:szCs w:val="20"/>
          <w:vertAlign w:val="superscript"/>
        </w:rPr>
        <w:t>1</w:t>
      </w:r>
      <w:r w:rsidR="009A5078" w:rsidRPr="00604941">
        <w:rPr>
          <w:rFonts w:ascii="Times" w:hAnsi="Times"/>
          <w:sz w:val="20"/>
          <w:szCs w:val="20"/>
          <w:vertAlign w:val="superscript"/>
        </w:rPr>
        <w:t>)</w:t>
      </w:r>
      <w:r w:rsidRPr="00604941">
        <w:rPr>
          <w:rFonts w:ascii="Times" w:hAnsi="Times"/>
          <w:sz w:val="20"/>
          <w:szCs w:val="20"/>
        </w:rPr>
        <w:t>Department of abc, DEF University</w:t>
      </w:r>
      <w:r w:rsidR="00896D6E" w:rsidRPr="00604941">
        <w:rPr>
          <w:rFonts w:ascii="Times" w:hAnsi="Times"/>
          <w:sz w:val="20"/>
          <w:szCs w:val="20"/>
        </w:rPr>
        <w:t>,</w:t>
      </w:r>
    </w:p>
    <w:p w14:paraId="1A1732AD" w14:textId="42033FDE" w:rsidR="007401B8" w:rsidRPr="00604941" w:rsidRDefault="007401B8" w:rsidP="00896D6E">
      <w:pPr>
        <w:pStyle w:val="11"/>
        <w:jc w:val="center"/>
        <w:rPr>
          <w:rFonts w:ascii="Times" w:hAnsi="Times"/>
          <w:sz w:val="20"/>
          <w:szCs w:val="20"/>
        </w:rPr>
      </w:pPr>
      <w:r w:rsidRPr="00604941">
        <w:rPr>
          <w:rFonts w:ascii="Times" w:hAnsi="Times"/>
          <w:sz w:val="20"/>
          <w:szCs w:val="20"/>
          <w:vertAlign w:val="superscript"/>
        </w:rPr>
        <w:t>2</w:t>
      </w:r>
      <w:r w:rsidR="009A5078" w:rsidRPr="00604941">
        <w:rPr>
          <w:rFonts w:ascii="Times" w:hAnsi="Times"/>
          <w:sz w:val="20"/>
          <w:szCs w:val="20"/>
          <w:vertAlign w:val="superscript"/>
        </w:rPr>
        <w:t>)</w:t>
      </w:r>
      <w:r w:rsidRPr="00604941">
        <w:rPr>
          <w:rFonts w:ascii="Times" w:hAnsi="Times"/>
          <w:sz w:val="20"/>
          <w:szCs w:val="20"/>
        </w:rPr>
        <w:t xml:space="preserve">Department of ghi, JKL </w:t>
      </w:r>
      <w:r w:rsidR="007D71CF" w:rsidRPr="00604941">
        <w:rPr>
          <w:rFonts w:ascii="Times" w:hAnsi="Times"/>
          <w:sz w:val="20"/>
          <w:szCs w:val="20"/>
        </w:rPr>
        <w:t>Pharmacy</w:t>
      </w:r>
      <w:r w:rsidR="00896D6E" w:rsidRPr="00604941">
        <w:rPr>
          <w:rFonts w:ascii="Times" w:hAnsi="Times"/>
          <w:sz w:val="20"/>
          <w:szCs w:val="20"/>
        </w:rPr>
        <w:t>,</w:t>
      </w:r>
    </w:p>
    <w:p w14:paraId="3E3E7B2F" w14:textId="11B5F294" w:rsidR="00896D6E" w:rsidRPr="00604941" w:rsidRDefault="00896D6E" w:rsidP="00896D6E">
      <w:pPr>
        <w:pStyle w:val="11"/>
        <w:jc w:val="center"/>
        <w:rPr>
          <w:rFonts w:ascii="Times" w:hAnsi="Times"/>
          <w:sz w:val="20"/>
          <w:szCs w:val="20"/>
        </w:rPr>
      </w:pPr>
      <w:r w:rsidRPr="00604941">
        <w:rPr>
          <w:rFonts w:ascii="Times" w:hAnsi="Times"/>
          <w:sz w:val="20"/>
          <w:szCs w:val="20"/>
          <w:vertAlign w:val="superscript"/>
        </w:rPr>
        <w:t>3</w:t>
      </w:r>
      <w:r w:rsidR="009A5078" w:rsidRPr="00604941">
        <w:rPr>
          <w:rFonts w:ascii="Times" w:hAnsi="Times"/>
          <w:sz w:val="20"/>
          <w:szCs w:val="20"/>
          <w:vertAlign w:val="superscript"/>
        </w:rPr>
        <w:t>)</w:t>
      </w:r>
      <w:r w:rsidRPr="00604941">
        <w:rPr>
          <w:rFonts w:ascii="Times" w:hAnsi="Times"/>
          <w:sz w:val="20"/>
          <w:szCs w:val="20"/>
        </w:rPr>
        <w:t xml:space="preserve">Department of </w:t>
      </w:r>
      <w:proofErr w:type="gramStart"/>
      <w:r w:rsidRPr="00604941">
        <w:rPr>
          <w:rFonts w:ascii="Times" w:hAnsi="Times"/>
          <w:sz w:val="20"/>
          <w:szCs w:val="20"/>
        </w:rPr>
        <w:t>mno,  PQR</w:t>
      </w:r>
      <w:proofErr w:type="gramEnd"/>
      <w:r w:rsidRPr="00604941">
        <w:rPr>
          <w:rFonts w:ascii="Times" w:hAnsi="Times"/>
          <w:sz w:val="20"/>
          <w:szCs w:val="20"/>
        </w:rPr>
        <w:t xml:space="preserve"> Hospital.</w:t>
      </w:r>
    </w:p>
    <w:p w14:paraId="7AF0C494" w14:textId="77777777" w:rsidR="000B55D9" w:rsidRPr="00CE6621" w:rsidRDefault="000B55D9" w:rsidP="00896D6E">
      <w:pPr>
        <w:pStyle w:val="StyleBIEmailAddress95pt"/>
        <w:sectPr w:rsidR="000B55D9" w:rsidRPr="00CE6621" w:rsidSect="007C32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1094" w:bottom="720" w:left="1094" w:header="720" w:footer="720" w:gutter="0"/>
          <w:cols w:space="720"/>
          <w:titlePg/>
          <w:docGrid w:linePitch="326"/>
        </w:sectPr>
      </w:pPr>
    </w:p>
    <w:p w14:paraId="70A419BD" w14:textId="7D9B473C" w:rsidR="00CE6621" w:rsidRPr="00EE24B0" w:rsidRDefault="00E71831" w:rsidP="008C4F24">
      <w:pPr>
        <w:pStyle w:val="BDAbstract"/>
        <w:rPr>
          <w:rStyle w:val="BDAbstractTitleChar"/>
          <w:rFonts w:ascii="Times" w:hAnsi="Times"/>
          <w:color w:val="auto"/>
          <w:sz w:val="20"/>
          <w:lang w:eastAsia="ja-JP"/>
        </w:rPr>
      </w:pPr>
      <w:r w:rsidRPr="00EE24B0">
        <w:rPr>
          <w:rStyle w:val="BDAbstractTitleChar"/>
          <w:rFonts w:ascii="Times" w:hAnsi="Times"/>
          <w:color w:val="auto"/>
          <w:sz w:val="20"/>
          <w:lang w:eastAsia="ja-JP"/>
        </w:rPr>
        <w:t>A</w:t>
      </w:r>
      <w:r w:rsidR="00C105B2" w:rsidRPr="00EE24B0">
        <w:rPr>
          <w:rStyle w:val="BDAbstractTitleChar"/>
          <w:rFonts w:ascii="Times" w:hAnsi="Times"/>
          <w:color w:val="auto"/>
          <w:sz w:val="20"/>
          <w:lang w:eastAsia="ja-JP"/>
        </w:rPr>
        <w:t>bstract</w:t>
      </w:r>
    </w:p>
    <w:p w14:paraId="7D9C2459" w14:textId="77777777" w:rsidR="0050002A" w:rsidRPr="00DE1F13" w:rsidRDefault="0050002A" w:rsidP="0050002A">
      <w:pPr>
        <w:pStyle w:val="11"/>
        <w:jc w:val="left"/>
        <w:rPr>
          <w:color w:val="31849B" w:themeColor="accent5" w:themeShade="BF"/>
          <w:sz w:val="18"/>
          <w:szCs w:val="18"/>
        </w:rPr>
      </w:pPr>
      <w:r w:rsidRPr="00DE1F13">
        <w:rPr>
          <w:color w:val="31849B" w:themeColor="accent5" w:themeShade="BF"/>
          <w:sz w:val="18"/>
          <w:szCs w:val="18"/>
        </w:rPr>
        <w:t>・すべての投稿論文で英語要旨と英語キーワードの記載が必要です。</w:t>
      </w:r>
    </w:p>
    <w:p w14:paraId="70825619" w14:textId="2DE3D976" w:rsidR="00D06EEF" w:rsidRPr="00DE1F13" w:rsidRDefault="00D06EEF" w:rsidP="0050002A">
      <w:pPr>
        <w:pStyle w:val="11"/>
        <w:jc w:val="left"/>
        <w:rPr>
          <w:color w:val="31849B" w:themeColor="accent5" w:themeShade="BF"/>
          <w:sz w:val="18"/>
          <w:szCs w:val="18"/>
        </w:rPr>
      </w:pPr>
      <w:r w:rsidRPr="00DE1F13">
        <w:rPr>
          <w:color w:val="31849B" w:themeColor="accent5" w:themeShade="BF"/>
          <w:sz w:val="18"/>
          <w:szCs w:val="18"/>
        </w:rPr>
        <w:t>・要旨は英文</w:t>
      </w:r>
      <w:r w:rsidRPr="00DE1F13">
        <w:rPr>
          <w:color w:val="31849B" w:themeColor="accent5" w:themeShade="BF"/>
          <w:sz w:val="18"/>
          <w:szCs w:val="18"/>
        </w:rPr>
        <w:t>250</w:t>
      </w:r>
      <w:r w:rsidRPr="00DE1F13">
        <w:rPr>
          <w:color w:val="31849B" w:themeColor="accent5" w:themeShade="BF"/>
          <w:sz w:val="18"/>
          <w:szCs w:val="18"/>
        </w:rPr>
        <w:t>語以内で入力してください。</w:t>
      </w:r>
    </w:p>
    <w:p w14:paraId="43883801" w14:textId="4FCEA158" w:rsidR="00602AC1" w:rsidRPr="00E001E2" w:rsidRDefault="00E71831" w:rsidP="008C4F24">
      <w:pPr>
        <w:pStyle w:val="BDAbstract"/>
        <w:rPr>
          <w:color w:val="auto"/>
          <w:sz w:val="18"/>
        </w:rPr>
      </w:pPr>
      <w:r w:rsidRPr="00E001E2">
        <w:rPr>
          <w:color w:val="auto"/>
          <w:sz w:val="18"/>
        </w:rPr>
        <w:t>All manuscripts must be accompanied by an abstract</w:t>
      </w:r>
      <w:r w:rsidR="00E07B3C" w:rsidRPr="00E001E2">
        <w:rPr>
          <w:color w:val="auto"/>
          <w:sz w:val="18"/>
        </w:rPr>
        <w:t xml:space="preserve"> in English</w:t>
      </w:r>
      <w:r w:rsidRPr="00E001E2">
        <w:rPr>
          <w:color w:val="auto"/>
          <w:sz w:val="18"/>
        </w:rPr>
        <w:t xml:space="preserve">. The abstract should briefly state the problem or purpose of the research, indicate the theoretical or experimental plan used, summarize the principal findings, and point out the major conclusions. </w:t>
      </w:r>
      <w:r w:rsidR="008C4F24" w:rsidRPr="00E001E2">
        <w:rPr>
          <w:rFonts w:hint="eastAsia"/>
          <w:color w:val="auto"/>
          <w:sz w:val="18"/>
        </w:rPr>
        <w:t>The a</w:t>
      </w:r>
      <w:r w:rsidRPr="00E001E2">
        <w:rPr>
          <w:color w:val="auto"/>
          <w:sz w:val="18"/>
        </w:rPr>
        <w:t xml:space="preserve">bstract </w:t>
      </w:r>
      <w:r w:rsidR="000B55D9" w:rsidRPr="00E001E2">
        <w:rPr>
          <w:color w:val="auto"/>
          <w:sz w:val="18"/>
        </w:rPr>
        <w:t xml:space="preserve">should be </w:t>
      </w:r>
      <w:r w:rsidR="00C105B2" w:rsidRPr="00E001E2">
        <w:rPr>
          <w:color w:val="auto"/>
          <w:sz w:val="18"/>
        </w:rPr>
        <w:t>2</w:t>
      </w:r>
      <w:r w:rsidR="000B55D9" w:rsidRPr="00E001E2">
        <w:rPr>
          <w:color w:val="auto"/>
          <w:sz w:val="18"/>
        </w:rPr>
        <w:t>5</w:t>
      </w:r>
      <w:r w:rsidR="00C105B2" w:rsidRPr="00E001E2">
        <w:rPr>
          <w:color w:val="auto"/>
          <w:sz w:val="18"/>
        </w:rPr>
        <w:t>0</w:t>
      </w:r>
      <w:r w:rsidR="000B55D9" w:rsidRPr="00E001E2">
        <w:rPr>
          <w:color w:val="auto"/>
          <w:sz w:val="18"/>
        </w:rPr>
        <w:t xml:space="preserve"> words or less</w:t>
      </w:r>
      <w:r w:rsidRPr="00E001E2">
        <w:rPr>
          <w:color w:val="auto"/>
          <w:sz w:val="18"/>
        </w:rPr>
        <w:t>.</w:t>
      </w:r>
    </w:p>
    <w:p w14:paraId="6117FA11" w14:textId="6AD0960E" w:rsidR="005F376D" w:rsidRPr="00E001E2" w:rsidRDefault="003137AC" w:rsidP="008C4F24">
      <w:pPr>
        <w:pStyle w:val="BDAbstract"/>
        <w:rPr>
          <w:color w:val="auto"/>
          <w:sz w:val="18"/>
        </w:rPr>
      </w:pPr>
      <w:r w:rsidRPr="00E001E2">
        <w:rPr>
          <w:color w:val="auto"/>
          <w:sz w:val="18"/>
        </w:rPr>
        <w:t>*****</w:t>
      </w:r>
      <w:r w:rsidR="00602AC1" w:rsidRPr="00E001E2">
        <w:rPr>
          <w:color w:val="auto"/>
          <w:sz w:val="18"/>
        </w:rPr>
        <w:t>******************************************************************************************************************************************************************************************************************</w:t>
      </w:r>
    </w:p>
    <w:p w14:paraId="308C285A" w14:textId="77777777" w:rsidR="00037001" w:rsidRPr="00EE24B0" w:rsidRDefault="00CE6621" w:rsidP="008C4F24">
      <w:pPr>
        <w:pStyle w:val="BDAbstract"/>
        <w:rPr>
          <w:rStyle w:val="BDAbstractTitleChar"/>
          <w:rFonts w:ascii="Times" w:hAnsi="Times"/>
          <w:color w:val="auto"/>
          <w:sz w:val="20"/>
        </w:rPr>
      </w:pPr>
      <w:r w:rsidRPr="00EE24B0">
        <w:rPr>
          <w:rStyle w:val="BDAbstractTitleChar"/>
          <w:rFonts w:ascii="Times" w:hAnsi="Times"/>
          <w:color w:val="auto"/>
          <w:sz w:val="20"/>
        </w:rPr>
        <w:t>Keyword</w:t>
      </w:r>
      <w:r w:rsidR="00037001" w:rsidRPr="00EE24B0">
        <w:rPr>
          <w:rStyle w:val="BDAbstractTitleChar"/>
          <w:rFonts w:ascii="Times" w:hAnsi="Times"/>
          <w:color w:val="auto"/>
          <w:sz w:val="20"/>
        </w:rPr>
        <w:t>s</w:t>
      </w:r>
    </w:p>
    <w:p w14:paraId="1E5291D7" w14:textId="719515D4" w:rsidR="00CE6621" w:rsidRPr="00E001E2" w:rsidRDefault="00E001E2" w:rsidP="008C4F24">
      <w:pPr>
        <w:pStyle w:val="BDAbstract"/>
        <w:rPr>
          <w:rStyle w:val="BDAbstractTitleChar"/>
          <w:rFonts w:ascii="ＭＳ Ｐ明朝" w:eastAsia="ＭＳ Ｐ明朝" w:hAnsi="ＭＳ Ｐ明朝"/>
          <w:b w:val="0"/>
          <w:bCs w:val="0"/>
          <w:sz w:val="18"/>
          <w:lang w:eastAsia="ja-JP"/>
        </w:rPr>
      </w:pPr>
      <w:r w:rsidRPr="00E001E2">
        <w:rPr>
          <w:rFonts w:ascii="ＭＳ Ｐ明朝" w:eastAsia="ＭＳ Ｐ明朝" w:hAnsi="ＭＳ Ｐ明朝" w:hint="eastAsia"/>
          <w:sz w:val="18"/>
        </w:rPr>
        <w:t>・</w:t>
      </w:r>
      <w:r w:rsidR="00EE24B0" w:rsidRPr="00E001E2">
        <w:rPr>
          <w:rFonts w:ascii="ＭＳ Ｐ明朝" w:eastAsia="ＭＳ Ｐ明朝" w:hAnsi="ＭＳ Ｐ明朝"/>
          <w:sz w:val="18"/>
        </w:rPr>
        <w:t>キーワードは英文で5個以内とする。</w:t>
      </w:r>
    </w:p>
    <w:p w14:paraId="3A6DE0A8" w14:textId="77777777" w:rsidR="00767938" w:rsidRPr="00F02B72" w:rsidRDefault="00767938" w:rsidP="00F02B72">
      <w:pPr>
        <w:pStyle w:val="TAMainText"/>
        <w:rPr>
          <w:rFonts w:ascii="Times New Roman" w:hAnsi="Times New Roman"/>
        </w:rPr>
      </w:pPr>
      <w:r w:rsidRPr="00F02B72">
        <w:rPr>
          <w:rFonts w:ascii="Times New Roman" w:hAnsi="Times New Roman"/>
        </w:rPr>
        <w:t xml:space="preserve">Drug interactions, </w:t>
      </w:r>
      <w:proofErr w:type="gramStart"/>
      <w:r w:rsidRPr="00F02B72">
        <w:rPr>
          <w:rFonts w:ascii="Times New Roman" w:hAnsi="Times New Roman"/>
        </w:rPr>
        <w:t>Pharmaceutical</w:t>
      </w:r>
      <w:proofErr w:type="gramEnd"/>
      <w:r w:rsidRPr="00F02B72">
        <w:rPr>
          <w:rFonts w:ascii="Times New Roman" w:hAnsi="Times New Roman"/>
        </w:rPr>
        <w:t xml:space="preserve"> care, Adherence, molecular target drug</w:t>
      </w:r>
    </w:p>
    <w:p w14:paraId="31A6FB2A" w14:textId="5C725416" w:rsidR="00CE6621" w:rsidRPr="00767938" w:rsidRDefault="00CE6621" w:rsidP="00F02B72">
      <w:pPr>
        <w:pStyle w:val="TAMainText"/>
      </w:pPr>
    </w:p>
    <w:p w14:paraId="01B261E6" w14:textId="456C766E" w:rsidR="00B51998" w:rsidRDefault="00B51998">
      <w:pPr>
        <w:spacing w:after="0"/>
        <w:jc w:val="left"/>
        <w:rPr>
          <w:color w:val="4BACC6" w:themeColor="accent5"/>
          <w:kern w:val="21"/>
          <w:sz w:val="19"/>
          <w:lang w:eastAsia="ja-JP"/>
        </w:rPr>
      </w:pPr>
      <w:r>
        <w:rPr>
          <w:lang w:eastAsia="ja-JP"/>
        </w:rPr>
        <w:br w:type="page"/>
      </w:r>
    </w:p>
    <w:p w14:paraId="6D082214" w14:textId="77777777" w:rsidR="00CE6621" w:rsidRPr="0067077D" w:rsidRDefault="00CE6621" w:rsidP="00F02B72">
      <w:pPr>
        <w:pStyle w:val="TAMainText"/>
        <w:sectPr w:rsidR="00CE6621" w:rsidRPr="0067077D">
          <w:type w:val="continuous"/>
          <w:pgSz w:w="12240" w:h="15840"/>
          <w:pgMar w:top="720" w:right="1094" w:bottom="720" w:left="1094" w:header="720" w:footer="720" w:gutter="0"/>
          <w:cols w:space="461"/>
        </w:sectPr>
      </w:pPr>
    </w:p>
    <w:p w14:paraId="58290639" w14:textId="3CC42616" w:rsidR="006A17CB" w:rsidRDefault="00457379" w:rsidP="0019707A">
      <w:pPr>
        <w:spacing w:after="0"/>
        <w:jc w:val="center"/>
        <w:rPr>
          <w:rFonts w:ascii="Arial" w:hAnsi="Arial" w:cs="Arial"/>
          <w:b/>
          <w:bCs/>
          <w:kern w:val="22"/>
          <w:sz w:val="20"/>
          <w:lang w:eastAsia="ja-JP"/>
        </w:rPr>
      </w:pPr>
      <w:r w:rsidRPr="00A319D8">
        <w:rPr>
          <w:rFonts w:hint="eastAsia"/>
          <w:noProof/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1BE87E2E" wp14:editId="3A922193">
                <wp:simplePos x="0" y="0"/>
                <wp:positionH relativeFrom="column">
                  <wp:posOffset>3202940</wp:posOffset>
                </wp:positionH>
                <wp:positionV relativeFrom="margin">
                  <wp:posOffset>23495</wp:posOffset>
                </wp:positionV>
                <wp:extent cx="3147060" cy="2907030"/>
                <wp:effectExtent l="0" t="0" r="0" b="127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7060" cy="290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1879C" w14:textId="77777777" w:rsidR="005D0506" w:rsidRDefault="005D0506" w:rsidP="005D0506">
                            <w:r w:rsidRPr="00965B27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1E1A18" wp14:editId="05DBBB6D">
                                  <wp:extent cx="2735580" cy="1641475"/>
                                  <wp:effectExtent l="0" t="0" r="0" b="0"/>
                                  <wp:docPr id="771698583" name="図 77169858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5580" cy="164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C1F509" w14:textId="7C7D81D6" w:rsidR="00457379" w:rsidRPr="00D536BD" w:rsidRDefault="00457379" w:rsidP="00457379">
                            <w:pPr>
                              <w:rPr>
                                <w:rStyle w:val="7"/>
                                <w:lang w:eastAsia="ja-JP"/>
                              </w:rPr>
                            </w:pPr>
                            <w:r w:rsidRPr="00606C0E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>図</w:t>
                            </w:r>
                            <w:r>
                              <w:rPr>
                                <w:rStyle w:val="7"/>
                                <w:lang w:eastAsia="ja-JP"/>
                              </w:rPr>
                              <w:t>1</w:t>
                            </w:r>
                            <w:r w:rsidRPr="00D536BD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>◯◯◯の比較</w:t>
                            </w:r>
                            <w:r w:rsidRPr="00282DAA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（</w:t>
                            </w:r>
                            <w:r w:rsidRPr="004C256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図のタイトル（キャプション）は図の下に配置し、</w:t>
                            </w:r>
                            <w:r w:rsidRPr="000561CB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MSPゴシック（英文の場合は</w:t>
                            </w:r>
                            <w:r w:rsidRPr="000561CB">
                              <w:rPr>
                                <w:rStyle w:val="7"/>
                                <w:color w:val="31849B" w:themeColor="accent5" w:themeShade="BF"/>
                                <w:lang w:eastAsia="ja-JP"/>
                              </w:rPr>
                              <w:t>Arial</w:t>
                            </w:r>
                            <w:r w:rsidRPr="000561CB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で記載する。）</w:t>
                            </w:r>
                          </w:p>
                          <w:p w14:paraId="696BA77E" w14:textId="081AC39D" w:rsidR="005D0506" w:rsidRPr="00BE7982" w:rsidRDefault="00457379" w:rsidP="00BE7982">
                            <w:pPr>
                              <w:jc w:val="left"/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図の説明文（</w:t>
                            </w: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Figure legend</w:t>
                            </w: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）はMSPゴシック （英文の場合は</w:t>
                            </w: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Arial</w:t>
                            </w: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）で記載する。</w:t>
                            </w:r>
                            <w:r w:rsidRPr="003C197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  <w:lang w:eastAsia="ja-JP"/>
                              </w:rPr>
                              <w:t>**********************************************************************************************************.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87E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2.2pt;margin-top:1.85pt;width:247.8pt;height:228.9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" filled="f" stroked="f">
                <v:textbox inset="5.85pt,.7pt,5.85pt,.7pt">
                  <w:txbxContent>
                    <w:p w14:paraId="3771879C" w14:textId="77777777" w:rsidR="005D0506" w:rsidRDefault="005D0506" w:rsidP="005D0506">
                      <w:r w:rsidRPr="00965B27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81E1A18" wp14:editId="05DBBB6D">
                            <wp:extent cx="2735580" cy="1641475"/>
                            <wp:effectExtent l="0" t="0" r="0" b="0"/>
                            <wp:docPr id="771698583" name="図 7716985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5580" cy="164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C1F509" w14:textId="7C7D81D6" w:rsidR="00457379" w:rsidRPr="00D536BD" w:rsidRDefault="00457379" w:rsidP="00457379">
                      <w:pPr>
                        <w:rPr>
                          <w:rStyle w:val="7"/>
                          <w:lang w:eastAsia="ja-JP"/>
                        </w:rPr>
                      </w:pPr>
                      <w:r w:rsidRPr="00606C0E">
                        <w:rPr>
                          <w:rStyle w:val="7"/>
                          <w:rFonts w:hint="eastAsia"/>
                          <w:lang w:eastAsia="ja-JP"/>
                        </w:rPr>
                        <w:t>図</w:t>
                      </w:r>
                      <w:r>
                        <w:rPr>
                          <w:rStyle w:val="7"/>
                          <w:lang w:eastAsia="ja-JP"/>
                        </w:rPr>
                        <w:t>1</w:t>
                      </w:r>
                      <w:r w:rsidRPr="00D536BD">
                        <w:rPr>
                          <w:rStyle w:val="7"/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Style w:val="7"/>
                          <w:rFonts w:hint="eastAsia"/>
                          <w:lang w:eastAsia="ja-JP"/>
                        </w:rPr>
                        <w:t>◯◯◯の比較</w:t>
                      </w:r>
                      <w:r w:rsidRPr="00282DAA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（</w:t>
                      </w:r>
                      <w:r w:rsidRPr="004C256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図のタイトル（キャプション）は図の下に配置し、</w:t>
                      </w:r>
                      <w:r w:rsidRPr="000561CB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MSPゴシック（英文の場合は</w:t>
                      </w:r>
                      <w:r w:rsidRPr="000561CB">
                        <w:rPr>
                          <w:rStyle w:val="7"/>
                          <w:color w:val="31849B" w:themeColor="accent5" w:themeShade="BF"/>
                          <w:lang w:eastAsia="ja-JP"/>
                        </w:rPr>
                        <w:t>Arial</w:t>
                      </w:r>
                      <w:r w:rsidRPr="000561CB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）</w:t>
                      </w:r>
                      <w:r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で記載する。）</w:t>
                      </w:r>
                    </w:p>
                    <w:p w14:paraId="696BA77E" w14:textId="081AC39D" w:rsidR="005D0506" w:rsidRPr="00BE7982" w:rsidRDefault="00457379" w:rsidP="00BE7982">
                      <w:pPr>
                        <w:jc w:val="left"/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</w:pPr>
                      <w:r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図の説明文（</w:t>
                      </w:r>
                      <w:r w:rsidRPr="00A534CB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Figure legend</w:t>
                      </w:r>
                      <w:r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）はMSPゴシック （英文の場合は</w:t>
                      </w:r>
                      <w:r w:rsidRPr="00A534CB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Arial</w:t>
                      </w:r>
                      <w:r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）で記載する。</w:t>
                      </w:r>
                      <w:r w:rsidRPr="003C197B">
                        <w:rPr>
                          <w:rStyle w:val="8"/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  <w:lang w:eastAsia="ja-JP"/>
                        </w:rPr>
                        <w:t>**********************************************************************************************************.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19707A" w:rsidRPr="0019707A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緒言</w:t>
      </w:r>
    </w:p>
    <w:p w14:paraId="189D4366" w14:textId="0DD43D3C" w:rsidR="00B51998" w:rsidRPr="00DA4146" w:rsidRDefault="00D6357C" w:rsidP="00F02B72">
      <w:pPr>
        <w:pStyle w:val="TAMainText"/>
        <w:rPr>
          <w:color w:val="31849B" w:themeColor="accent5" w:themeShade="BF"/>
        </w:rPr>
      </w:pPr>
      <w:r>
        <w:rPr>
          <w:rFonts w:hint="eastAsia"/>
          <w:color w:val="31849B" w:themeColor="accent5" w:themeShade="BF"/>
        </w:rPr>
        <w:t>・</w:t>
      </w:r>
      <w:r w:rsidR="00E10E3E" w:rsidRPr="00DA4146">
        <w:rPr>
          <w:noProof/>
          <w:color w:val="31849B" w:themeColor="accent5" w:themeShade="BF"/>
        </w:rPr>
        <mc:AlternateContent>
          <mc:Choice Requires="wps">
            <w:drawing>
              <wp:anchor distT="71755" distB="71755" distL="114300" distR="114300" simplePos="0" relativeHeight="251658240" behindDoc="0" locked="0" layoutInCell="1" allowOverlap="1" wp14:anchorId="06A38503" wp14:editId="39788646">
                <wp:simplePos x="0" y="0"/>
                <wp:positionH relativeFrom="margin">
                  <wp:posOffset>39034</wp:posOffset>
                </wp:positionH>
                <wp:positionV relativeFrom="margin">
                  <wp:posOffset>5542019</wp:posOffset>
                </wp:positionV>
                <wp:extent cx="6251575" cy="3197225"/>
                <wp:effectExtent l="0" t="0" r="0" b="317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1575" cy="319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7D4E7" w14:textId="0E27D084" w:rsidR="00421282" w:rsidRDefault="00421282" w:rsidP="00421282">
                            <w:pPr>
                              <w:ind w:leftChars="750" w:left="825" w:rightChars="750" w:right="825"/>
                              <w:rPr>
                                <w:rStyle w:val="8"/>
                                <w:color w:val="FF0000"/>
                                <w:lang w:eastAsia="ja-JP"/>
                              </w:rPr>
                            </w:pPr>
                            <w:r w:rsidRPr="00D03793">
                              <w:rPr>
                                <w:noProof/>
                              </w:rPr>
                              <w:drawing>
                                <wp:inline distT="0" distB="0" distL="0" distR="0" wp14:anchorId="6CEEE315" wp14:editId="16268BC2">
                                  <wp:extent cx="3897630" cy="2308225"/>
                                  <wp:effectExtent l="0" t="0" r="0" b="0"/>
                                  <wp:docPr id="1733671346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97" t="1512" r="897" b="19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7630" cy="230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CF8F6C" w14:textId="6B931B92" w:rsidR="00D536BD" w:rsidRPr="00D536BD" w:rsidRDefault="00AC3607" w:rsidP="00D536BD">
                            <w:pPr>
                              <w:rPr>
                                <w:rStyle w:val="7"/>
                                <w:lang w:eastAsia="ja-JP"/>
                              </w:rPr>
                            </w:pPr>
                            <w:r w:rsidRPr="00606C0E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>図</w:t>
                            </w:r>
                            <w:r w:rsidR="00457379">
                              <w:rPr>
                                <w:rStyle w:val="7"/>
                                <w:lang w:eastAsia="ja-JP"/>
                              </w:rPr>
                              <w:t>2</w:t>
                            </w:r>
                            <w:r w:rsidR="00D536BD" w:rsidRPr="00D536BD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="000A7C18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>◯◯◯の</w:t>
                            </w:r>
                            <w:r w:rsidR="00282DAA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>推移</w:t>
                            </w:r>
                            <w:r w:rsidR="00282DAA" w:rsidRPr="00282DAA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（</w:t>
                            </w:r>
                            <w:r w:rsidR="00D536BD" w:rsidRPr="004C256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図のタイトル</w:t>
                            </w:r>
                            <w:r w:rsidR="000E3AF3" w:rsidRPr="004C256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（キャプション）</w:t>
                            </w:r>
                            <w:r w:rsidR="000561CB" w:rsidRPr="004C256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は</w:t>
                            </w:r>
                            <w:r w:rsidR="004C256F" w:rsidRPr="004C256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図の下に配置し、</w:t>
                            </w:r>
                            <w:r w:rsidR="00D536BD" w:rsidRPr="000561CB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MSPゴシック（英文の場合は</w:t>
                            </w:r>
                            <w:r w:rsidR="00D536BD" w:rsidRPr="000561CB">
                              <w:rPr>
                                <w:rStyle w:val="7"/>
                                <w:color w:val="31849B" w:themeColor="accent5" w:themeShade="BF"/>
                                <w:lang w:eastAsia="ja-JP"/>
                              </w:rPr>
                              <w:t>Arial</w:t>
                            </w:r>
                            <w:r w:rsidR="00D536BD" w:rsidRPr="000561CB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）</w:t>
                            </w:r>
                            <w:r w:rsidR="000561CB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で記載する</w:t>
                            </w:r>
                            <w:r w:rsidR="004C256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。</w:t>
                            </w:r>
                            <w:r w:rsidR="00282DAA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）</w:t>
                            </w:r>
                          </w:p>
                          <w:p w14:paraId="7BCCB8CF" w14:textId="53B1F776" w:rsidR="00873DDA" w:rsidRDefault="00D536BD" w:rsidP="000558A9">
                            <w:pPr>
                              <w:jc w:val="left"/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図の説明</w:t>
                            </w:r>
                            <w:r w:rsidR="0047482D"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文</w:t>
                            </w:r>
                            <w:r w:rsidR="006C3E60"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 w:rsidR="006C3E60" w:rsidRPr="00A534C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Fi</w:t>
                            </w:r>
                            <w:r w:rsidR="00311692" w:rsidRPr="00A534C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gure legend</w:t>
                            </w:r>
                            <w:r w:rsidR="006C3E60"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  <w:r w:rsidR="000561CB"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MSP</w:t>
                            </w:r>
                            <w:r w:rsidR="008E5602"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ゴシック</w:t>
                            </w: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 xml:space="preserve"> （英文の場合は</w:t>
                            </w:r>
                            <w:r w:rsidR="008E5602" w:rsidRPr="00A534C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Arial</w:t>
                            </w: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  <w:r w:rsidR="000561CB"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で記載する。</w:t>
                            </w:r>
                            <w:r w:rsidR="000558A9" w:rsidRPr="003C197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  <w:lang w:eastAsia="ja-JP"/>
                              </w:rPr>
                              <w:t>******************************************************************************************************************************************************************************************************************************.</w:t>
                            </w:r>
                          </w:p>
                          <w:p w14:paraId="65BE0EE1" w14:textId="35042A04" w:rsidR="00D536BD" w:rsidRPr="00866EE6" w:rsidRDefault="00D536BD" w:rsidP="003D14D5">
                            <w:pPr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A534CB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4F6908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******************************************************************************************</w:t>
                            </w:r>
                            <w:r w:rsidRPr="00866EE6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.</w:t>
                            </w:r>
                            <w:r w:rsidR="003D14D5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 xml:space="preserve"> **************************************** ******************************** ******************</w:t>
                            </w:r>
                          </w:p>
                          <w:p w14:paraId="287713AC" w14:textId="474DB643" w:rsidR="00AC3607" w:rsidRPr="00D536BD" w:rsidRDefault="00AC3607" w:rsidP="00D536BD">
                            <w:pPr>
                              <w:ind w:firstLineChars="875" w:firstLine="1575"/>
                              <w:rPr>
                                <w:rStyle w:val="8"/>
                                <w:color w:val="FF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8503" id="Text Box 9" o:spid="_x0000_s1027" type="#_x0000_t202" style="position:absolute;margin-left:3.05pt;margin-top:436.4pt;width:492.25pt;height:251.75pt;z-index:251658240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" filled="f" fillcolor="yellow" stroked="f">
                <v:textbox inset="5.85pt,.7pt,5.85pt,.7pt">
                  <w:txbxContent>
                    <w:p w14:paraId="6967D4E7" w14:textId="0E27D084" w:rsidR="00421282" w:rsidRDefault="00421282" w:rsidP="00421282">
                      <w:pPr>
                        <w:ind w:leftChars="750" w:left="825" w:rightChars="750" w:right="825"/>
                        <w:rPr>
                          <w:rStyle w:val="8"/>
                          <w:color w:val="FF0000"/>
                          <w:lang w:eastAsia="ja-JP"/>
                        </w:rPr>
                      </w:pPr>
                      <w:r w:rsidRPr="00D03793">
                        <w:rPr>
                          <w:noProof/>
                        </w:rPr>
                        <w:drawing>
                          <wp:inline distT="0" distB="0" distL="0" distR="0" wp14:anchorId="6CEEE315" wp14:editId="16268BC2">
                            <wp:extent cx="3897630" cy="2308225"/>
                            <wp:effectExtent l="0" t="0" r="0" b="0"/>
                            <wp:docPr id="1733671346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97" t="1512" r="897" b="19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7630" cy="230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CF8F6C" w14:textId="6B931B92" w:rsidR="00D536BD" w:rsidRPr="00D536BD" w:rsidRDefault="00AC3607" w:rsidP="00D536BD">
                      <w:pPr>
                        <w:rPr>
                          <w:rStyle w:val="7"/>
                          <w:lang w:eastAsia="ja-JP"/>
                        </w:rPr>
                      </w:pPr>
                      <w:r w:rsidRPr="00606C0E">
                        <w:rPr>
                          <w:rStyle w:val="7"/>
                          <w:rFonts w:hint="eastAsia"/>
                          <w:lang w:eastAsia="ja-JP"/>
                        </w:rPr>
                        <w:t>図</w:t>
                      </w:r>
                      <w:r w:rsidR="00457379">
                        <w:rPr>
                          <w:rStyle w:val="7"/>
                          <w:lang w:eastAsia="ja-JP"/>
                        </w:rPr>
                        <w:t>2</w:t>
                      </w:r>
                      <w:r w:rsidR="00D536BD" w:rsidRPr="00D536BD">
                        <w:rPr>
                          <w:rStyle w:val="7"/>
                          <w:rFonts w:hint="eastAsia"/>
                          <w:lang w:eastAsia="ja-JP"/>
                        </w:rPr>
                        <w:t xml:space="preserve">　</w:t>
                      </w:r>
                      <w:r w:rsidR="000A7C18">
                        <w:rPr>
                          <w:rStyle w:val="7"/>
                          <w:rFonts w:hint="eastAsia"/>
                          <w:lang w:eastAsia="ja-JP"/>
                        </w:rPr>
                        <w:t>◯◯◯の</w:t>
                      </w:r>
                      <w:r w:rsidR="00282DAA">
                        <w:rPr>
                          <w:rStyle w:val="7"/>
                          <w:rFonts w:hint="eastAsia"/>
                          <w:lang w:eastAsia="ja-JP"/>
                        </w:rPr>
                        <w:t>推移</w:t>
                      </w:r>
                      <w:r w:rsidR="00282DAA" w:rsidRPr="00282DAA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（</w:t>
                      </w:r>
                      <w:r w:rsidR="00D536BD" w:rsidRPr="004C256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図のタイトル</w:t>
                      </w:r>
                      <w:r w:rsidR="000E3AF3" w:rsidRPr="004C256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（キャプション）</w:t>
                      </w:r>
                      <w:r w:rsidR="000561CB" w:rsidRPr="004C256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は</w:t>
                      </w:r>
                      <w:r w:rsidR="004C256F" w:rsidRPr="004C256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図の下に配置し、</w:t>
                      </w:r>
                      <w:r w:rsidR="00D536BD" w:rsidRPr="000561CB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MSPゴシック（英文の場合は</w:t>
                      </w:r>
                      <w:r w:rsidR="00D536BD" w:rsidRPr="000561CB">
                        <w:rPr>
                          <w:rStyle w:val="7"/>
                          <w:color w:val="31849B" w:themeColor="accent5" w:themeShade="BF"/>
                          <w:lang w:eastAsia="ja-JP"/>
                        </w:rPr>
                        <w:t>Arial</w:t>
                      </w:r>
                      <w:r w:rsidR="00D536BD" w:rsidRPr="000561CB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）</w:t>
                      </w:r>
                      <w:r w:rsidR="000561CB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で記載する</w:t>
                      </w:r>
                      <w:r w:rsidR="004C256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。</w:t>
                      </w:r>
                      <w:r w:rsidR="00282DAA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）</w:t>
                      </w:r>
                    </w:p>
                    <w:p w14:paraId="7BCCB8CF" w14:textId="53B1F776" w:rsidR="00873DDA" w:rsidRDefault="00D536BD" w:rsidP="000558A9">
                      <w:pPr>
                        <w:jc w:val="left"/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</w:pPr>
                      <w:r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図の説明</w:t>
                      </w:r>
                      <w:r w:rsidR="0047482D"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文</w:t>
                      </w:r>
                      <w:r w:rsidR="006C3E60"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（</w:t>
                      </w:r>
                      <w:r w:rsidR="006C3E60" w:rsidRPr="00A534CB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Fi</w:t>
                      </w:r>
                      <w:r w:rsidR="00311692" w:rsidRPr="00A534CB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gure legend</w:t>
                      </w:r>
                      <w:r w:rsidR="006C3E60"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）</w:t>
                      </w:r>
                      <w:r w:rsidR="000561CB"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は</w:t>
                      </w:r>
                      <w:r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MSP</w:t>
                      </w:r>
                      <w:r w:rsidR="008E5602"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ゴシック</w:t>
                      </w:r>
                      <w:r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 xml:space="preserve"> （英文の場合は</w:t>
                      </w:r>
                      <w:r w:rsidR="008E5602" w:rsidRPr="00A534CB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Arial</w:t>
                      </w:r>
                      <w:r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）</w:t>
                      </w:r>
                      <w:r w:rsidR="000561CB"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で記載する。</w:t>
                      </w:r>
                      <w:r w:rsidR="000558A9" w:rsidRPr="003C197B">
                        <w:rPr>
                          <w:rStyle w:val="8"/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  <w:lang w:eastAsia="ja-JP"/>
                        </w:rPr>
                        <w:t>******************************************************************************************************************************************************************************************************************************.</w:t>
                      </w:r>
                    </w:p>
                    <w:p w14:paraId="65BE0EE1" w14:textId="35042A04" w:rsidR="00D536BD" w:rsidRPr="00866EE6" w:rsidRDefault="00D536BD" w:rsidP="003D14D5">
                      <w:pPr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</w:pPr>
                      <w:r w:rsidRPr="00A534CB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4F6908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******************************************************************************************</w:t>
                      </w:r>
                      <w:r w:rsidRPr="00866EE6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.</w:t>
                      </w:r>
                      <w:r w:rsidR="003D14D5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 xml:space="preserve"> **************************************** ******************************** ******************</w:t>
                      </w:r>
                    </w:p>
                    <w:p w14:paraId="287713AC" w14:textId="474DB643" w:rsidR="00AC3607" w:rsidRPr="00D536BD" w:rsidRDefault="00AC3607" w:rsidP="00D536BD">
                      <w:pPr>
                        <w:ind w:firstLineChars="875" w:firstLine="1575"/>
                        <w:rPr>
                          <w:rStyle w:val="8"/>
                          <w:color w:val="FF0000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51998" w:rsidRPr="00DA4146">
        <w:rPr>
          <w:rFonts w:hint="eastAsia"/>
          <w:color w:val="31849B" w:themeColor="accent5" w:themeShade="BF"/>
        </w:rPr>
        <w:t>本</w:t>
      </w:r>
      <w:r w:rsidR="00B51998" w:rsidRPr="00DA4146">
        <w:rPr>
          <w:color w:val="31849B" w:themeColor="accent5" w:themeShade="BF"/>
        </w:rPr>
        <w:t>文には明朝体（和文）やTimes系（英文）を用いる。</w:t>
      </w:r>
    </w:p>
    <w:p w14:paraId="5BD18299" w14:textId="3900D4BA" w:rsidR="00D6357C" w:rsidRDefault="00D6357C" w:rsidP="00D6357C">
      <w:pPr>
        <w:pStyle w:val="TAMainText"/>
        <w:rPr>
          <w:color w:val="31849B" w:themeColor="accent5" w:themeShade="BF"/>
        </w:rPr>
      </w:pPr>
      <w:r>
        <w:rPr>
          <w:rFonts w:hint="eastAsia"/>
          <w:color w:val="31849B" w:themeColor="accent5" w:themeShade="BF"/>
        </w:rPr>
        <w:t>・</w:t>
      </w:r>
      <w:r w:rsidR="00DA4146" w:rsidRPr="00DA4146">
        <w:rPr>
          <w:rFonts w:hint="eastAsia"/>
          <w:color w:val="31849B" w:themeColor="accent5" w:themeShade="BF"/>
        </w:rPr>
        <w:t>句読点は「、」「。」とし、括弧は「（　）」とする。</w:t>
      </w:r>
    </w:p>
    <w:p w14:paraId="2CDF17FA" w14:textId="1A194AA8" w:rsidR="00DA4146" w:rsidRPr="00DA4146" w:rsidRDefault="00D6357C" w:rsidP="00DA4146">
      <w:pPr>
        <w:pStyle w:val="TAMainText"/>
        <w:rPr>
          <w:color w:val="31849B" w:themeColor="accent5" w:themeShade="BF"/>
        </w:rPr>
      </w:pPr>
      <w:r>
        <w:rPr>
          <w:rFonts w:hint="eastAsia"/>
          <w:color w:val="31849B" w:themeColor="accent5" w:themeShade="BF"/>
        </w:rPr>
        <w:t>・</w:t>
      </w:r>
      <w:r w:rsidRPr="00D6357C">
        <w:rPr>
          <w:rFonts w:hint="eastAsia"/>
          <w:color w:val="31849B" w:themeColor="accent5" w:themeShade="BF"/>
        </w:rPr>
        <w:t>書き出しおよび改行後は、１字あけて２文字目から始める。</w:t>
      </w:r>
    </w:p>
    <w:p w14:paraId="02D02383" w14:textId="66A7F8E0" w:rsidR="00037001" w:rsidRPr="00037001" w:rsidRDefault="00D6357C" w:rsidP="00F02B72">
      <w:pPr>
        <w:pStyle w:val="TAMainText"/>
      </w:pPr>
      <w:r>
        <w:rPr>
          <w:rFonts w:hint="eastAsia"/>
          <w:color w:val="31849B" w:themeColor="accent5" w:themeShade="BF"/>
        </w:rPr>
        <w:t>・</w:t>
      </w:r>
      <w:r w:rsidR="00037001" w:rsidRPr="00DA4146">
        <w:rPr>
          <w:color w:val="31849B" w:themeColor="accent5" w:themeShade="BF"/>
        </w:rPr>
        <w:t>各項目は、１．２．３</w:t>
      </w:r>
      <w:proofErr w:type="gramStart"/>
      <w:r w:rsidR="00037001" w:rsidRPr="00DA4146">
        <w:rPr>
          <w:color w:val="31849B" w:themeColor="accent5" w:themeShade="BF"/>
        </w:rPr>
        <w:t>．、</w:t>
      </w:r>
      <w:proofErr w:type="gramEnd"/>
      <w:r w:rsidR="00037001" w:rsidRPr="00DA4146">
        <w:rPr>
          <w:color w:val="31849B" w:themeColor="accent5" w:themeShade="BF"/>
        </w:rPr>
        <w:t>・・・、（１）（２）（３）、・・・の順に記載する。</w:t>
      </w:r>
    </w:p>
    <w:p w14:paraId="01A45A23" w14:textId="56A44522" w:rsidR="00604941" w:rsidRPr="005107DD" w:rsidRDefault="00604941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155E67F8" w14:textId="6D6E545B" w:rsidR="0013761C" w:rsidRPr="00604941" w:rsidRDefault="0013761C" w:rsidP="00E62098">
      <w:pPr>
        <w:spacing w:after="0"/>
        <w:rPr>
          <w:kern w:val="22"/>
          <w:sz w:val="18"/>
          <w:szCs w:val="18"/>
          <w:lang w:eastAsia="ja-JP"/>
        </w:rPr>
      </w:pPr>
    </w:p>
    <w:p w14:paraId="7B77089E" w14:textId="362AD29C" w:rsidR="005763CB" w:rsidRPr="00037001" w:rsidRDefault="0013761C" w:rsidP="00037001">
      <w:pPr>
        <w:spacing w:after="0"/>
        <w:jc w:val="center"/>
        <w:rPr>
          <w:rFonts w:ascii="Arial" w:hAnsi="Arial" w:cs="Arial"/>
          <w:b/>
          <w:bCs/>
          <w:color w:val="4BACC6" w:themeColor="accent5"/>
          <w:kern w:val="22"/>
          <w:sz w:val="20"/>
          <w:lang w:eastAsia="ja-JP"/>
        </w:rPr>
      </w:pPr>
      <w:r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方法</w:t>
      </w:r>
    </w:p>
    <w:p w14:paraId="64ED658B" w14:textId="3523E2E4" w:rsidR="006A17CB" w:rsidRPr="005107DD" w:rsidRDefault="006A17CB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4552F133" w14:textId="491AE3BE" w:rsidR="00A7699D" w:rsidRDefault="00A7699D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3E503A14" w14:textId="77777777" w:rsidR="003A5CCB" w:rsidRPr="005107DD" w:rsidRDefault="003A5CCB" w:rsidP="00F02B72">
      <w:pPr>
        <w:pStyle w:val="TAMainText"/>
      </w:pPr>
    </w:p>
    <w:p w14:paraId="799E9F91" w14:textId="22A70298" w:rsidR="006A17CB" w:rsidRDefault="0013761C" w:rsidP="006A17CB">
      <w:pPr>
        <w:spacing w:after="0"/>
        <w:jc w:val="center"/>
        <w:rPr>
          <w:rFonts w:ascii="Arial" w:hAnsi="Arial" w:cs="Arial"/>
          <w:b/>
          <w:bCs/>
          <w:color w:val="4BACC6" w:themeColor="accent5"/>
          <w:kern w:val="22"/>
          <w:sz w:val="20"/>
          <w:lang w:eastAsia="ja-JP"/>
        </w:rPr>
      </w:pPr>
      <w:r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症例</w:t>
      </w:r>
      <w:r w:rsidR="0019707A"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 xml:space="preserve"> </w:t>
      </w:r>
    </w:p>
    <w:p w14:paraId="2300C74E" w14:textId="1C77FAE0" w:rsidR="0019707A" w:rsidRPr="006D4FEA" w:rsidRDefault="006D4FEA" w:rsidP="00442C6D">
      <w:pPr>
        <w:spacing w:after="0"/>
        <w:rPr>
          <w:rFonts w:ascii="ＭＳ Ｐ明朝" w:eastAsia="ＭＳ Ｐ明朝" w:hAnsi="ＭＳ Ｐ明朝"/>
          <w:color w:val="31849B" w:themeColor="accent5" w:themeShade="BF"/>
          <w:lang w:eastAsia="ja-JP"/>
        </w:rPr>
      </w:pPr>
      <w:r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・</w:t>
      </w:r>
      <w:r w:rsidR="006A17CB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主にケースレポートで使用する。</w:t>
      </w:r>
      <w:r w:rsidR="00641447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見出し</w:t>
      </w:r>
      <w:r w:rsidR="00AF5633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で</w:t>
      </w:r>
      <w:r w:rsidR="00C80876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「患者背景」</w:t>
      </w:r>
      <w:r w:rsidR="00553B6F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「経過」「治療」</w:t>
      </w:r>
      <w:r w:rsidR="008C3497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等を</w:t>
      </w:r>
      <w:r w:rsidR="00641447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適宜</w:t>
      </w:r>
      <w:r w:rsidR="00C80876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変更・</w:t>
      </w:r>
      <w:r w:rsidR="00641447" w:rsidRPr="006D4FEA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追加してもよい。</w:t>
      </w:r>
    </w:p>
    <w:p w14:paraId="6F72AB2F" w14:textId="747D813F" w:rsidR="006A17CB" w:rsidRPr="005107DD" w:rsidRDefault="006A17CB" w:rsidP="006D4FEA">
      <w:pPr>
        <w:pStyle w:val="TAMainText"/>
        <w:ind w:firstLineChars="50" w:firstLine="90"/>
      </w:pPr>
      <w:r w:rsidRPr="00866EE6">
        <w:t>***********************</w:t>
      </w:r>
      <w:r w:rsidRPr="005107DD">
        <w:t>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1D1E19A5" w14:textId="2530A881" w:rsidR="006A17CB" w:rsidRDefault="006A17CB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6AF1E49A" w14:textId="21DAB48E" w:rsidR="003A5CCB" w:rsidRPr="005107DD" w:rsidRDefault="003A5CCB" w:rsidP="00F02B72">
      <w:pPr>
        <w:pStyle w:val="TAMainText"/>
      </w:pPr>
    </w:p>
    <w:p w14:paraId="4F53269E" w14:textId="10338B24" w:rsidR="00B60079" w:rsidRPr="00DB0805" w:rsidRDefault="0013761C" w:rsidP="00DB0805">
      <w:pPr>
        <w:spacing w:after="0"/>
        <w:jc w:val="center"/>
        <w:rPr>
          <w:rFonts w:ascii="Arial" w:hAnsi="Arial" w:cs="Arial"/>
          <w:b/>
          <w:bCs/>
          <w:color w:val="4BACC6" w:themeColor="accent5"/>
          <w:kern w:val="22"/>
          <w:sz w:val="20"/>
          <w:lang w:eastAsia="ja-JP"/>
        </w:rPr>
      </w:pPr>
      <w:r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結果</w:t>
      </w:r>
      <w:r w:rsidR="00CE09C0"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 xml:space="preserve"> </w:t>
      </w:r>
    </w:p>
    <w:p w14:paraId="44A635C3" w14:textId="25CD9A44" w:rsidR="006A17CB" w:rsidRPr="005107DD" w:rsidRDefault="006A17CB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65A99760" w14:textId="2B0A749E" w:rsidR="003A5CCB" w:rsidRDefault="006A17CB" w:rsidP="006D4FEA">
      <w:pPr>
        <w:pStyle w:val="TAMainText"/>
        <w:ind w:firstLineChars="50" w:firstLine="90"/>
      </w:pPr>
      <w:r w:rsidRPr="005107DD">
        <w:lastRenderedPageBreak/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7A8A0EDF" w14:textId="2A94FFE6" w:rsidR="006A17CB" w:rsidRPr="005107DD" w:rsidRDefault="00B277DB" w:rsidP="00F02B72">
      <w:pPr>
        <w:pStyle w:val="TAMai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F60217" wp14:editId="2575ABDA">
                <wp:simplePos x="0" y="0"/>
                <wp:positionH relativeFrom="margin">
                  <wp:posOffset>4304</wp:posOffset>
                </wp:positionH>
                <wp:positionV relativeFrom="margin">
                  <wp:posOffset>-33020</wp:posOffset>
                </wp:positionV>
                <wp:extent cx="6113780" cy="2654935"/>
                <wp:effectExtent l="0" t="0" r="0" b="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3780" cy="2654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C4877" w14:textId="650DFA82" w:rsidR="00CA6CBE" w:rsidRPr="00E7569B" w:rsidRDefault="00CA6CBE" w:rsidP="00CA6CBE">
                            <w:pPr>
                              <w:spacing w:beforeLines="25" w:before="60"/>
                              <w:ind w:leftChars="100" w:left="110" w:firstLineChars="100" w:firstLine="180"/>
                              <w:rPr>
                                <w:rStyle w:val="7"/>
                                <w:lang w:eastAsia="ja-JP"/>
                              </w:rPr>
                            </w:pPr>
                            <w:r w:rsidRPr="00E7569B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 xml:space="preserve">表1　</w:t>
                            </w:r>
                            <w:r w:rsidR="00D6199F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>◯◯</w:t>
                            </w:r>
                            <w:r w:rsidRPr="00E7569B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>の</w:t>
                            </w:r>
                            <w:r w:rsidR="00FF683F">
                              <w:rPr>
                                <w:rStyle w:val="7"/>
                                <w:rFonts w:hint="eastAsia"/>
                                <w:lang w:eastAsia="ja-JP"/>
                              </w:rPr>
                              <w:t>件数と□□の内訳</w:t>
                            </w:r>
                            <w:r w:rsidR="00FF683F" w:rsidRPr="00FF683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（</w:t>
                            </w:r>
                            <w:r w:rsidR="00922450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表</w:t>
                            </w:r>
                            <w:r w:rsidR="00A9443D" w:rsidRPr="004C256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のタイトル（キャプション）は図の</w:t>
                            </w:r>
                            <w:r w:rsidR="00A9443D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上</w:t>
                            </w:r>
                            <w:r w:rsidR="00A9443D" w:rsidRPr="004C256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に配置し、</w:t>
                            </w:r>
                            <w:r w:rsidRPr="00FF683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MSPゴシック</w:t>
                            </w:r>
                            <w:r w:rsidR="008E5602" w:rsidRPr="00FF683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（英文の場合は</w:t>
                            </w:r>
                            <w:r w:rsidR="008E5602" w:rsidRPr="00FF683F">
                              <w:rPr>
                                <w:rStyle w:val="7"/>
                                <w:color w:val="31849B" w:themeColor="accent5" w:themeShade="BF"/>
                                <w:lang w:eastAsia="ja-JP"/>
                              </w:rPr>
                              <w:t>Arial</w:t>
                            </w:r>
                            <w:r w:rsidR="008E5602" w:rsidRPr="00FF683F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）</w:t>
                            </w:r>
                            <w:r w:rsidR="00A9443D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で</w:t>
                            </w:r>
                            <w:r w:rsidR="00920BE2">
                              <w:rPr>
                                <w:rStyle w:val="7"/>
                                <w:rFonts w:hint="eastAsia"/>
                                <w:color w:val="31849B" w:themeColor="accent5" w:themeShade="BF"/>
                                <w:lang w:eastAsia="ja-JP"/>
                              </w:rPr>
                              <w:t>記載する。）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6"/>
                              <w:gridCol w:w="1086"/>
                              <w:gridCol w:w="1086"/>
                              <w:gridCol w:w="1086"/>
                              <w:gridCol w:w="1086"/>
                              <w:gridCol w:w="1086"/>
                              <w:gridCol w:w="1086"/>
                              <w:gridCol w:w="1086"/>
                            </w:tblGrid>
                            <w:tr w:rsidR="00CA6CBE" w14:paraId="48C163F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9F4F14B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54D9B1F2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E8C79BD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2E2725EC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2EE6958B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5F03C1EC" w14:textId="77777777" w:rsidR="00CA6CBE" w:rsidRDefault="00CA6CBE">
                                  <w:pPr>
                                    <w:ind w:left="2520" w:hanging="2520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2E335F11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03D2CAF9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A6CBE" w14:paraId="70453E0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E2596DC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319475E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BD3CBFF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745D03A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5C520BB3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5297A892" w14:textId="77777777" w:rsidR="00CA6CBE" w:rsidRDefault="00CA6CBE">
                                  <w:pPr>
                                    <w:ind w:left="2520" w:hanging="2520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1F2ABB03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55530FD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A6CBE" w14:paraId="642FC33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2B68ECB5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734D99B8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030F0A01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72FF7A0A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DF9BBE2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00A9AD63" w14:textId="77777777" w:rsidR="00CA6CBE" w:rsidRDefault="00CA6CBE">
                                  <w:pPr>
                                    <w:ind w:left="2520" w:hanging="2520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086D721B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69BF1FB1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A6CBE" w14:paraId="7D096BC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1762264D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2B64065B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754953F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2EE509A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B96FF0F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7AC3B77D" w14:textId="77777777" w:rsidR="00CA6CBE" w:rsidRDefault="00CA6CBE">
                                  <w:pPr>
                                    <w:ind w:left="2520" w:hanging="2520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1633CD5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17218C20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A6CBE" w14:paraId="1C670E7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6D79C946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742B83FA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4731045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0D440A0D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0642462E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78B01B1" w14:textId="77777777" w:rsidR="00CA6CBE" w:rsidRDefault="00CA6CBE">
                                  <w:pPr>
                                    <w:ind w:left="2520" w:hanging="2520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6ACCB8DE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4ADD071F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CA6CBE" w14:paraId="26D806F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8A2119E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C8AAAF2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2ECCE9DF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0634CF54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3028FA6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044DADBF" w14:textId="77777777" w:rsidR="00CA6CBE" w:rsidRDefault="00CA6CBE">
                                  <w:pPr>
                                    <w:ind w:left="2520" w:hanging="2520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330F3514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shd w:val="clear" w:color="auto" w:fill="FFFFFF"/>
                                </w:tcPr>
                                <w:p w14:paraId="69741F0C" w14:textId="77777777" w:rsidR="00CA6CBE" w:rsidRDefault="00CA6CB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7D4460" w14:textId="4FC1CFA2" w:rsidR="0046388D" w:rsidRPr="0046388D" w:rsidRDefault="00920BE2" w:rsidP="0046388D">
                            <w:pPr>
                              <w:spacing w:beforeLines="25" w:before="60"/>
                              <w:ind w:leftChars="200" w:left="220"/>
                              <w:jc w:val="left"/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C6113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表の</w:t>
                            </w:r>
                            <w:r w:rsidR="00754265" w:rsidRPr="00FC6113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脚注</w:t>
                            </w:r>
                            <w:r w:rsidRPr="00FC6113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 w:rsidR="004B741E" w:rsidRPr="00FC6113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F</w:t>
                            </w:r>
                            <w:r w:rsidR="002148FD" w:rsidRPr="00FC6113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ootnote</w:t>
                            </w:r>
                            <w:r w:rsidR="00B44A33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s</w:t>
                            </w:r>
                            <w:r w:rsidRPr="00FC6113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  <w:r w:rsidR="004B741E" w:rsidRPr="00FC6113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は表の下に配置し、</w:t>
                            </w:r>
                            <w:r w:rsidRPr="00FC6113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MSPゴシック （英文の場合は</w:t>
                            </w:r>
                            <w:r w:rsidRPr="00FC6113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Arial</w:t>
                            </w:r>
                            <w:r w:rsidRPr="00FC6113">
                              <w:rPr>
                                <w:rStyle w:val="8"/>
                                <w:rFonts w:ascii="ＭＳ Ｐゴシック" w:eastAsia="ＭＳ Ｐゴシック" w:hAnsi="ＭＳ Ｐゴシック" w:hint="eastAsia"/>
                                <w:color w:val="31849B" w:themeColor="accent5" w:themeShade="BF"/>
                                <w:sz w:val="16"/>
                                <w:szCs w:val="16"/>
                                <w:lang w:eastAsia="ja-JP"/>
                              </w:rPr>
                              <w:t>）で記載する。</w:t>
                            </w:r>
                            <w:r w:rsidR="0046388D" w:rsidRPr="003C197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  <w:lang w:eastAsia="ja-JP"/>
                              </w:rPr>
                              <w:t>**********************************************************************************************************</w:t>
                            </w:r>
                            <w:r w:rsidR="0046388D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  <w:lang w:eastAsia="ja-JP"/>
                              </w:rPr>
                              <w:t>****************************************************</w:t>
                            </w:r>
                            <w:r w:rsidR="0046388D" w:rsidRPr="003C197B">
                              <w:rPr>
                                <w:rStyle w:val="8"/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602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.35pt;margin-top:-2.6pt;width:481.4pt;height:209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" filled="f" fillcolor="yellow" stroked="f">
                <v:textbox inset="5.85pt,.7pt,5.85pt,.7pt">
                  <w:txbxContent>
                    <w:p w14:paraId="5B7C4877" w14:textId="650DFA82" w:rsidR="00CA6CBE" w:rsidRPr="00E7569B" w:rsidRDefault="00CA6CBE" w:rsidP="00CA6CBE">
                      <w:pPr>
                        <w:spacing w:beforeLines="25" w:before="60"/>
                        <w:ind w:leftChars="100" w:left="110" w:firstLineChars="100" w:firstLine="180"/>
                        <w:rPr>
                          <w:rStyle w:val="7"/>
                          <w:lang w:eastAsia="ja-JP"/>
                        </w:rPr>
                      </w:pPr>
                      <w:r w:rsidRPr="00E7569B">
                        <w:rPr>
                          <w:rStyle w:val="7"/>
                          <w:rFonts w:hint="eastAsia"/>
                          <w:lang w:eastAsia="ja-JP"/>
                        </w:rPr>
                        <w:t xml:space="preserve">表1　</w:t>
                      </w:r>
                      <w:r w:rsidR="00D6199F">
                        <w:rPr>
                          <w:rStyle w:val="7"/>
                          <w:rFonts w:hint="eastAsia"/>
                          <w:lang w:eastAsia="ja-JP"/>
                        </w:rPr>
                        <w:t>◯◯</w:t>
                      </w:r>
                      <w:r w:rsidRPr="00E7569B">
                        <w:rPr>
                          <w:rStyle w:val="7"/>
                          <w:rFonts w:hint="eastAsia"/>
                          <w:lang w:eastAsia="ja-JP"/>
                        </w:rPr>
                        <w:t>の</w:t>
                      </w:r>
                      <w:r w:rsidR="00FF683F">
                        <w:rPr>
                          <w:rStyle w:val="7"/>
                          <w:rFonts w:hint="eastAsia"/>
                          <w:lang w:eastAsia="ja-JP"/>
                        </w:rPr>
                        <w:t>件数と□□の内訳</w:t>
                      </w:r>
                      <w:r w:rsidR="00FF683F" w:rsidRPr="00FF683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（</w:t>
                      </w:r>
                      <w:r w:rsidR="00922450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表</w:t>
                      </w:r>
                      <w:r w:rsidR="00A9443D" w:rsidRPr="004C256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のタイトル（キャプション）は図の</w:t>
                      </w:r>
                      <w:r w:rsidR="00A9443D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上</w:t>
                      </w:r>
                      <w:r w:rsidR="00A9443D" w:rsidRPr="004C256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に配置し、</w:t>
                      </w:r>
                      <w:r w:rsidRPr="00FF683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MSPゴシック</w:t>
                      </w:r>
                      <w:r w:rsidR="008E5602" w:rsidRPr="00FF683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（英文の場合は</w:t>
                      </w:r>
                      <w:r w:rsidR="008E5602" w:rsidRPr="00FF683F">
                        <w:rPr>
                          <w:rStyle w:val="7"/>
                          <w:color w:val="31849B" w:themeColor="accent5" w:themeShade="BF"/>
                          <w:lang w:eastAsia="ja-JP"/>
                        </w:rPr>
                        <w:t>Arial</w:t>
                      </w:r>
                      <w:r w:rsidR="008E5602" w:rsidRPr="00FF683F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）</w:t>
                      </w:r>
                      <w:r w:rsidR="00A9443D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で</w:t>
                      </w:r>
                      <w:r w:rsidR="00920BE2">
                        <w:rPr>
                          <w:rStyle w:val="7"/>
                          <w:rFonts w:hint="eastAsia"/>
                          <w:color w:val="31849B" w:themeColor="accent5" w:themeShade="BF"/>
                          <w:lang w:eastAsia="ja-JP"/>
                        </w:rPr>
                        <w:t>記載する。）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1086"/>
                        <w:gridCol w:w="1086"/>
                        <w:gridCol w:w="1086"/>
                        <w:gridCol w:w="1086"/>
                        <w:gridCol w:w="1086"/>
                        <w:gridCol w:w="1086"/>
                        <w:gridCol w:w="1086"/>
                        <w:gridCol w:w="1086"/>
                      </w:tblGrid>
                      <w:tr w:rsidR="00CA6CBE" w14:paraId="48C163FC" w14:textId="77777777">
                        <w:trPr>
                          <w:jc w:val="center"/>
                        </w:trPr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9F4F14B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54D9B1F2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E8C79BD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2E2725EC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2EE6958B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5F03C1EC" w14:textId="77777777" w:rsidR="00CA6CBE" w:rsidRDefault="00CA6CBE">
                            <w:pPr>
                              <w:ind w:left="2520" w:hanging="2520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2E335F11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03D2CAF9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CA6CBE" w14:paraId="70453E03" w14:textId="77777777">
                        <w:trPr>
                          <w:jc w:val="center"/>
                        </w:trPr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E2596DC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319475E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BD3CBFF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745D03A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5C520BB3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5297A892" w14:textId="77777777" w:rsidR="00CA6CBE" w:rsidRDefault="00CA6CBE">
                            <w:pPr>
                              <w:ind w:left="2520" w:hanging="2520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1F2ABB03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55530FD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CA6CBE" w14:paraId="642FC33F" w14:textId="77777777">
                        <w:trPr>
                          <w:jc w:val="center"/>
                        </w:trPr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2B68ECB5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734D99B8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030F0A01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72FF7A0A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DF9BBE2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00A9AD63" w14:textId="77777777" w:rsidR="00CA6CBE" w:rsidRDefault="00CA6CBE">
                            <w:pPr>
                              <w:ind w:left="2520" w:hanging="2520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086D721B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69BF1FB1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CA6CBE" w14:paraId="7D096BCE" w14:textId="77777777">
                        <w:trPr>
                          <w:jc w:val="center"/>
                        </w:trPr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1762264D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2B64065B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754953F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2EE509A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B96FF0F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7AC3B77D" w14:textId="77777777" w:rsidR="00CA6CBE" w:rsidRDefault="00CA6CBE">
                            <w:pPr>
                              <w:ind w:left="2520" w:hanging="2520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1633CD5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17218C20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CA6CBE" w14:paraId="1C670E73" w14:textId="77777777">
                        <w:trPr>
                          <w:jc w:val="center"/>
                        </w:trPr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6D79C946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742B83FA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4731045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0D440A0D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0642462E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78B01B1" w14:textId="77777777" w:rsidR="00CA6CBE" w:rsidRDefault="00CA6CBE">
                            <w:pPr>
                              <w:ind w:left="2520" w:hanging="2520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6ACCB8DE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4ADD071F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CA6CBE" w14:paraId="26D806F2" w14:textId="77777777">
                        <w:trPr>
                          <w:jc w:val="center"/>
                        </w:trPr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8A2119E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C8AAAF2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2ECCE9DF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0634CF54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3028FA6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044DADBF" w14:textId="77777777" w:rsidR="00CA6CBE" w:rsidRDefault="00CA6CBE">
                            <w:pPr>
                              <w:ind w:left="2520" w:hanging="2520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330F3514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shd w:val="clear" w:color="auto" w:fill="FFFFFF"/>
                          </w:tcPr>
                          <w:p w14:paraId="69741F0C" w14:textId="77777777" w:rsidR="00CA6CBE" w:rsidRDefault="00CA6CB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397D4460" w14:textId="4FC1CFA2" w:rsidR="0046388D" w:rsidRPr="0046388D" w:rsidRDefault="00920BE2" w:rsidP="0046388D">
                      <w:pPr>
                        <w:spacing w:beforeLines="25" w:before="60"/>
                        <w:ind w:leftChars="200" w:left="220"/>
                        <w:jc w:val="left"/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</w:pPr>
                      <w:r w:rsidRPr="00FC6113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表の</w:t>
                      </w:r>
                      <w:r w:rsidR="00754265" w:rsidRPr="00FC6113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脚注</w:t>
                      </w:r>
                      <w:r w:rsidRPr="00FC6113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（</w:t>
                      </w:r>
                      <w:r w:rsidR="004B741E" w:rsidRPr="00FC6113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F</w:t>
                      </w:r>
                      <w:r w:rsidR="002148FD" w:rsidRPr="00FC6113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ootnote</w:t>
                      </w:r>
                      <w:r w:rsidR="00B44A33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s</w:t>
                      </w:r>
                      <w:r w:rsidRPr="00FC6113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）</w:t>
                      </w:r>
                      <w:r w:rsidR="004B741E" w:rsidRPr="00FC6113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は表の下に配置し、</w:t>
                      </w:r>
                      <w:r w:rsidRPr="00FC6113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MSPゴシック （英文の場合は</w:t>
                      </w:r>
                      <w:r w:rsidRPr="00FC6113">
                        <w:rPr>
                          <w:rStyle w:val="8"/>
                          <w:rFonts w:ascii="ＭＳ Ｐゴシック" w:eastAsia="ＭＳ Ｐゴシック" w:hAnsi="ＭＳ Ｐゴシック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Arial</w:t>
                      </w:r>
                      <w:r w:rsidRPr="00FC6113">
                        <w:rPr>
                          <w:rStyle w:val="8"/>
                          <w:rFonts w:ascii="ＭＳ Ｐゴシック" w:eastAsia="ＭＳ Ｐゴシック" w:hAnsi="ＭＳ Ｐゴシック" w:hint="eastAsia"/>
                          <w:color w:val="31849B" w:themeColor="accent5" w:themeShade="BF"/>
                          <w:sz w:val="16"/>
                          <w:szCs w:val="16"/>
                          <w:lang w:eastAsia="ja-JP"/>
                        </w:rPr>
                        <w:t>）で記載する。</w:t>
                      </w:r>
                      <w:r w:rsidR="0046388D" w:rsidRPr="003C197B">
                        <w:rPr>
                          <w:rStyle w:val="8"/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  <w:lang w:eastAsia="ja-JP"/>
                        </w:rPr>
                        <w:t>**********************************************************************************************************</w:t>
                      </w:r>
                      <w:r w:rsidR="0046388D">
                        <w:rPr>
                          <w:rStyle w:val="8"/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  <w:lang w:eastAsia="ja-JP"/>
                        </w:rPr>
                        <w:t>****************************************************</w:t>
                      </w:r>
                      <w:r w:rsidR="0046388D" w:rsidRPr="003C197B">
                        <w:rPr>
                          <w:rStyle w:val="8"/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  <w:lang w:eastAsia="ja-JP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6BEAE0" w14:textId="2D60C63A" w:rsidR="00357ED5" w:rsidRDefault="0013761C" w:rsidP="00357ED5">
      <w:pPr>
        <w:spacing w:after="0"/>
        <w:jc w:val="center"/>
        <w:rPr>
          <w:rFonts w:ascii="Arial" w:hAnsi="Arial" w:cs="Arial"/>
          <w:b/>
          <w:bCs/>
          <w:color w:val="4BACC6" w:themeColor="accent5"/>
          <w:kern w:val="22"/>
          <w:sz w:val="20"/>
          <w:lang w:eastAsia="ja-JP"/>
        </w:rPr>
      </w:pPr>
      <w:r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考察</w:t>
      </w:r>
    </w:p>
    <w:p w14:paraId="72725974" w14:textId="42F2892F" w:rsidR="006A17CB" w:rsidRPr="005107DD" w:rsidRDefault="006A17CB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1BC5629D" w14:textId="501EB01B" w:rsidR="003A5CCB" w:rsidRPr="005107DD" w:rsidRDefault="003A5CCB" w:rsidP="00F02B72">
      <w:pPr>
        <w:pStyle w:val="TAMainText"/>
      </w:pPr>
    </w:p>
    <w:p w14:paraId="00926EA9" w14:textId="3F7F25DC" w:rsidR="00357ED5" w:rsidRDefault="00CE09C0" w:rsidP="00357ED5">
      <w:pPr>
        <w:spacing w:after="0"/>
        <w:jc w:val="center"/>
        <w:rPr>
          <w:rFonts w:ascii="Arial" w:hAnsi="Arial" w:cs="Arial"/>
          <w:b/>
          <w:bCs/>
          <w:color w:val="4BACC6" w:themeColor="accent5"/>
          <w:kern w:val="22"/>
          <w:sz w:val="20"/>
          <w:lang w:eastAsia="ja-JP"/>
        </w:rPr>
      </w:pPr>
      <w:r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結論</w:t>
      </w:r>
    </w:p>
    <w:p w14:paraId="2742A7CF" w14:textId="72D6DAA4" w:rsidR="006A17CB" w:rsidRDefault="006A17CB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14:paraId="57AE2D16" w14:textId="77777777" w:rsidR="003A5CCB" w:rsidRPr="005107DD" w:rsidRDefault="003A5CCB" w:rsidP="00F02B72">
      <w:pPr>
        <w:pStyle w:val="TAMainText"/>
      </w:pPr>
    </w:p>
    <w:p w14:paraId="093030C7" w14:textId="56CE839E" w:rsidR="00357ED5" w:rsidRDefault="00CE09C0" w:rsidP="00357ED5">
      <w:pPr>
        <w:spacing w:after="0"/>
        <w:jc w:val="center"/>
        <w:rPr>
          <w:rFonts w:ascii="Arial" w:hAnsi="Arial" w:cs="Arial"/>
          <w:b/>
          <w:bCs/>
          <w:color w:val="4BACC6" w:themeColor="accent5"/>
          <w:kern w:val="22"/>
          <w:sz w:val="20"/>
          <w:lang w:eastAsia="ja-JP"/>
        </w:rPr>
      </w:pPr>
      <w:r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謝辞</w:t>
      </w:r>
    </w:p>
    <w:p w14:paraId="65C40567" w14:textId="2D1BFB2D" w:rsidR="007A627E" w:rsidRPr="005B223B" w:rsidRDefault="005040EC" w:rsidP="00DB0805">
      <w:pPr>
        <w:spacing w:after="0"/>
        <w:jc w:val="left"/>
        <w:rPr>
          <w:rFonts w:ascii="ＭＳ Ｐ明朝" w:eastAsia="ＭＳ Ｐ明朝" w:hAnsi="ＭＳ Ｐ明朝" w:cs="Arial"/>
          <w:color w:val="31849B" w:themeColor="accent5" w:themeShade="BF"/>
          <w:kern w:val="22"/>
          <w:sz w:val="18"/>
          <w:szCs w:val="18"/>
          <w:lang w:eastAsia="ja-JP"/>
        </w:rPr>
      </w:pPr>
      <w:r w:rsidRPr="005040EC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・</w:t>
      </w:r>
      <w:r w:rsidR="005B223B" w:rsidRPr="005B223B">
        <w:rPr>
          <w:rFonts w:ascii="ＭＳ Ｐ明朝" w:eastAsia="ＭＳ Ｐ明朝" w:hAnsi="ＭＳ Ｐ明朝" w:cs="Arial" w:hint="eastAsia"/>
          <w:color w:val="31849B" w:themeColor="accent5" w:themeShade="BF"/>
          <w:kern w:val="22"/>
          <w:sz w:val="18"/>
          <w:szCs w:val="18"/>
          <w:lang w:eastAsia="ja-JP"/>
        </w:rPr>
        <w:t>謝辞は本文（緒言、方法、結果、考察、結論）の後、</w:t>
      </w:r>
      <w:r w:rsidR="005B223B" w:rsidRPr="005B223B">
        <w:rPr>
          <w:rFonts w:ascii="ＭＳ Ｐ明朝" w:eastAsia="ＭＳ Ｐ明朝" w:hAnsi="ＭＳ Ｐ明朝" w:cs="Arial"/>
          <w:color w:val="31849B" w:themeColor="accent5" w:themeShade="BF"/>
          <w:kern w:val="22"/>
          <w:sz w:val="18"/>
          <w:szCs w:val="18"/>
          <w:lang w:eastAsia="ja-JP"/>
        </w:rPr>
        <w:t>利益相反の前に適宜記載する。</w:t>
      </w:r>
    </w:p>
    <w:p w14:paraId="32508327" w14:textId="474FD7CB" w:rsidR="00866EE6" w:rsidRPr="005107DD" w:rsidRDefault="00866EE6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</w:t>
      </w:r>
    </w:p>
    <w:p w14:paraId="29D887DF" w14:textId="77777777" w:rsidR="00CE09C0" w:rsidRPr="00604941" w:rsidRDefault="00CE09C0" w:rsidP="007A627E">
      <w:pPr>
        <w:spacing w:after="0"/>
        <w:rPr>
          <w:kern w:val="22"/>
          <w:sz w:val="18"/>
          <w:szCs w:val="18"/>
          <w:lang w:eastAsia="ja-JP"/>
        </w:rPr>
      </w:pPr>
    </w:p>
    <w:p w14:paraId="6939A1D2" w14:textId="13F654C5" w:rsidR="00357ED5" w:rsidRDefault="00CE09C0" w:rsidP="00357ED5">
      <w:pPr>
        <w:spacing w:after="0"/>
        <w:jc w:val="center"/>
        <w:rPr>
          <w:rFonts w:ascii="Arial" w:hAnsi="Arial" w:cs="Arial"/>
          <w:b/>
          <w:bCs/>
          <w:color w:val="4BACC6" w:themeColor="accent5"/>
          <w:kern w:val="22"/>
          <w:sz w:val="20"/>
          <w:lang w:eastAsia="ja-JP"/>
        </w:rPr>
      </w:pPr>
      <w:r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利益相反</w:t>
      </w:r>
    </w:p>
    <w:p w14:paraId="6124A58A" w14:textId="77777777" w:rsidR="006D4FEA" w:rsidRDefault="005040EC" w:rsidP="00F02B72">
      <w:pPr>
        <w:pStyle w:val="TAMainText"/>
        <w:rPr>
          <w:rFonts w:ascii="Arial" w:hAnsi="Arial" w:cs="Arial"/>
          <w:color w:val="31849B" w:themeColor="accent5" w:themeShade="BF"/>
          <w:kern w:val="22"/>
        </w:rPr>
      </w:pPr>
      <w:r>
        <w:rPr>
          <w:rFonts w:ascii="Arial" w:hAnsi="Arial" w:cs="Arial" w:hint="eastAsia"/>
          <w:color w:val="31849B" w:themeColor="accent5" w:themeShade="BF"/>
          <w:kern w:val="22"/>
        </w:rPr>
        <w:t>・</w:t>
      </w:r>
      <w:r w:rsidRPr="005040EC">
        <w:rPr>
          <w:rFonts w:ascii="Arial" w:hAnsi="Arial" w:cs="Arial" w:hint="eastAsia"/>
          <w:color w:val="31849B" w:themeColor="accent5" w:themeShade="BF"/>
          <w:kern w:val="22"/>
        </w:rPr>
        <w:t>利益相反の開示は謝辞の後、</w:t>
      </w:r>
      <w:r w:rsidRPr="005040EC">
        <w:rPr>
          <w:rFonts w:ascii="Arial" w:hAnsi="Arial" w:cs="Arial"/>
          <w:color w:val="31849B" w:themeColor="accent5" w:themeShade="BF"/>
          <w:kern w:val="22"/>
        </w:rPr>
        <w:t>引用文献の前に</w:t>
      </w:r>
      <w:r w:rsidRPr="005040EC">
        <w:rPr>
          <w:rFonts w:ascii="Arial" w:hAnsi="Arial" w:cs="Arial" w:hint="eastAsia"/>
          <w:color w:val="31849B" w:themeColor="accent5" w:themeShade="BF"/>
          <w:kern w:val="22"/>
        </w:rPr>
        <w:t>記載する。</w:t>
      </w:r>
    </w:p>
    <w:p w14:paraId="41FAC28B" w14:textId="06756808" w:rsidR="00866EE6" w:rsidRPr="005107DD" w:rsidRDefault="00866EE6" w:rsidP="006D4FEA">
      <w:pPr>
        <w:pStyle w:val="TAMainText"/>
        <w:ind w:firstLineChars="50" w:firstLine="90"/>
      </w:pPr>
      <w:r w:rsidRPr="005107DD">
        <w:t>******************************************************************************************************************************************************************</w:t>
      </w:r>
    </w:p>
    <w:p w14:paraId="40B4AA98" w14:textId="4F433F94" w:rsidR="00CE09C0" w:rsidRPr="00604941" w:rsidRDefault="00CE09C0" w:rsidP="00357ED5">
      <w:pPr>
        <w:pStyle w:val="TDAcknowledgments"/>
        <w:rPr>
          <w:lang w:eastAsia="ja-JP"/>
        </w:rPr>
      </w:pPr>
    </w:p>
    <w:p w14:paraId="4EAC1569" w14:textId="735B399B" w:rsidR="00317928" w:rsidRPr="00DB0805" w:rsidRDefault="00CE09C0" w:rsidP="00DB0805">
      <w:pPr>
        <w:spacing w:after="0"/>
        <w:jc w:val="center"/>
        <w:rPr>
          <w:rFonts w:ascii="Arial" w:hAnsi="Arial" w:cs="Arial"/>
          <w:b/>
          <w:bCs/>
          <w:color w:val="4BACC6" w:themeColor="accent5"/>
          <w:kern w:val="22"/>
          <w:sz w:val="20"/>
          <w:lang w:eastAsia="ja-JP"/>
        </w:rPr>
      </w:pPr>
      <w:r w:rsidRPr="00604941">
        <w:rPr>
          <w:rFonts w:ascii="ＭＳ Ｐゴシック" w:eastAsia="ＭＳ Ｐゴシック" w:hAnsi="ＭＳ Ｐゴシック" w:hint="eastAsia"/>
          <w:b/>
          <w:kern w:val="22"/>
          <w:sz w:val="20"/>
          <w:lang w:eastAsia="ja-JP"/>
        </w:rPr>
        <w:t>引用文献</w:t>
      </w:r>
    </w:p>
    <w:p w14:paraId="1CED43AE" w14:textId="77777777" w:rsidR="009F5183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  <w:lang w:eastAsia="ja-JP"/>
        </w:rPr>
      </w:pPr>
      <w:r w:rsidRPr="00CA3FC7">
        <w:rPr>
          <w:rFonts w:hint="eastAsia"/>
          <w:color w:val="auto"/>
          <w:lang w:eastAsia="ja-JP"/>
        </w:rPr>
        <w:t>久保田隆廣：アザチオプリン／６</w:t>
      </w:r>
      <w:r w:rsidRPr="00CA3FC7">
        <w:rPr>
          <w:rFonts w:hint="eastAsia"/>
          <w:color w:val="auto"/>
          <w:lang w:eastAsia="ja-JP"/>
        </w:rPr>
        <w:t>-</w:t>
      </w:r>
      <w:r w:rsidRPr="00CA3FC7">
        <w:rPr>
          <w:rFonts w:hint="eastAsia"/>
          <w:color w:val="auto"/>
          <w:lang w:eastAsia="ja-JP"/>
        </w:rPr>
        <w:t>メルカプトプリン代謝に関わる薬物代謝酵素とその遺伝的多型，医薬品相互作用研究，</w:t>
      </w:r>
      <w:r w:rsidRPr="00CA3FC7">
        <w:rPr>
          <w:rFonts w:hint="eastAsia"/>
          <w:color w:val="auto"/>
          <w:lang w:eastAsia="ja-JP"/>
        </w:rPr>
        <w:t>38(3)</w:t>
      </w:r>
      <w:r w:rsidRPr="00CA3FC7">
        <w:rPr>
          <w:rFonts w:hint="eastAsia"/>
          <w:color w:val="auto"/>
          <w:lang w:eastAsia="ja-JP"/>
        </w:rPr>
        <w:t>，</w:t>
      </w:r>
      <w:r w:rsidRPr="00CA3FC7">
        <w:rPr>
          <w:rFonts w:hint="eastAsia"/>
          <w:color w:val="auto"/>
          <w:lang w:eastAsia="ja-JP"/>
        </w:rPr>
        <w:t>1-7</w:t>
      </w:r>
      <w:r w:rsidRPr="00CA3FC7">
        <w:rPr>
          <w:rFonts w:hint="eastAsia"/>
          <w:color w:val="auto"/>
          <w:lang w:eastAsia="ja-JP"/>
        </w:rPr>
        <w:t>，</w:t>
      </w:r>
      <w:r w:rsidRPr="00CA3FC7">
        <w:rPr>
          <w:rFonts w:hint="eastAsia"/>
          <w:color w:val="auto"/>
          <w:lang w:eastAsia="ja-JP"/>
        </w:rPr>
        <w:t>2015</w:t>
      </w:r>
      <w:r w:rsidRPr="00CA3FC7">
        <w:rPr>
          <w:rFonts w:hint="eastAsia"/>
          <w:color w:val="auto"/>
          <w:lang w:eastAsia="ja-JP"/>
        </w:rPr>
        <w:t>．</w:t>
      </w:r>
    </w:p>
    <w:p w14:paraId="6E485C4E" w14:textId="0E7E436C" w:rsidR="009F5183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</w:rPr>
      </w:pPr>
      <w:r w:rsidRPr="00CA3FC7">
        <w:rPr>
          <w:color w:val="auto"/>
        </w:rPr>
        <w:t>Tanaka A, Takechi K, Watanabe S, Tanaka M, Suemaru K, Araki H: Convulsive liability of cefepime and meropenem in normal and corneal kindled mice. Antimicrob. Agents Chemother., 58(8), 4380-4383, 2014.</w:t>
      </w:r>
    </w:p>
    <w:p w14:paraId="0B8D3720" w14:textId="77777777" w:rsidR="009F5183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  <w:lang w:eastAsia="ja-JP"/>
        </w:rPr>
      </w:pPr>
      <w:r w:rsidRPr="00CA3FC7">
        <w:rPr>
          <w:color w:val="auto"/>
        </w:rPr>
        <w:t xml:space="preserve">Ichida K, Matsuo H, Takada T et al.: Decreased extra-renal urate excretion is a common cause of hyperuricemia. </w:t>
      </w:r>
      <w:r w:rsidRPr="00CA3FC7">
        <w:rPr>
          <w:color w:val="auto"/>
          <w:lang w:eastAsia="ja-JP"/>
        </w:rPr>
        <w:t>Nat. Commun., 3, 764, 2012</w:t>
      </w:r>
      <w:r w:rsidRPr="00CA3FC7">
        <w:rPr>
          <w:rFonts w:hint="eastAsia"/>
          <w:color w:val="auto"/>
          <w:lang w:eastAsia="ja-JP"/>
        </w:rPr>
        <w:t>.</w:t>
      </w:r>
    </w:p>
    <w:p w14:paraId="33375F90" w14:textId="77777777" w:rsidR="009F5183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  <w:lang w:eastAsia="ja-JP"/>
        </w:rPr>
      </w:pPr>
      <w:r w:rsidRPr="00CA3FC7">
        <w:rPr>
          <w:rFonts w:hint="eastAsia"/>
          <w:color w:val="auto"/>
          <w:lang w:eastAsia="ja-JP"/>
        </w:rPr>
        <w:t>板垣史郎：第Ⅶ章　血中濃度測定法の概要と測定機器の紹介，</w:t>
      </w:r>
      <w:r w:rsidRPr="00CA3FC7">
        <w:rPr>
          <w:rFonts w:hint="eastAsia"/>
          <w:color w:val="auto"/>
          <w:lang w:eastAsia="ja-JP"/>
        </w:rPr>
        <w:t>TDM</w:t>
      </w:r>
      <w:r w:rsidRPr="00CA3FC7">
        <w:rPr>
          <w:rFonts w:hint="eastAsia"/>
          <w:color w:val="auto"/>
          <w:lang w:eastAsia="ja-JP"/>
        </w:rPr>
        <w:t>実践ハンドブック，唯野貢司・菅原　満・小林道也・齊藤嘉津彦・後藤仁和・戸田貴大編，薬事新報社，東京，</w:t>
      </w:r>
      <w:r w:rsidRPr="00CA3FC7">
        <w:rPr>
          <w:rFonts w:hint="eastAsia"/>
          <w:color w:val="auto"/>
          <w:lang w:eastAsia="ja-JP"/>
        </w:rPr>
        <w:t>pp17-18</w:t>
      </w:r>
      <w:r w:rsidRPr="00CA3FC7">
        <w:rPr>
          <w:rFonts w:hint="eastAsia"/>
          <w:color w:val="auto"/>
          <w:lang w:eastAsia="ja-JP"/>
        </w:rPr>
        <w:t>，</w:t>
      </w:r>
      <w:r w:rsidRPr="00CA3FC7">
        <w:rPr>
          <w:rFonts w:hint="eastAsia"/>
          <w:color w:val="auto"/>
          <w:lang w:eastAsia="ja-JP"/>
        </w:rPr>
        <w:t>2007</w:t>
      </w:r>
      <w:r w:rsidRPr="00CA3FC7">
        <w:rPr>
          <w:rFonts w:hint="eastAsia"/>
          <w:color w:val="auto"/>
          <w:lang w:eastAsia="ja-JP"/>
        </w:rPr>
        <w:t>．</w:t>
      </w:r>
    </w:p>
    <w:p w14:paraId="5817ADA8" w14:textId="77777777" w:rsidR="00C716EE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</w:rPr>
      </w:pPr>
      <w:r w:rsidRPr="00CA3FC7">
        <w:rPr>
          <w:color w:val="auto"/>
        </w:rPr>
        <w:t>Briggs GG, Freeman RK, Yaffe SJ: Drugs in Pregnancy and Lactation, 9th ed, Wolters Kluwer Health/Lippincott Williams &amp; Wilkins, Philadelphia PA, 2011.</w:t>
      </w:r>
    </w:p>
    <w:p w14:paraId="7BC90E62" w14:textId="77777777" w:rsidR="00C716EE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  <w:lang w:eastAsia="ja-JP"/>
        </w:rPr>
      </w:pPr>
      <w:r w:rsidRPr="00CA3FC7">
        <w:rPr>
          <w:rFonts w:hint="eastAsia"/>
          <w:color w:val="auto"/>
        </w:rPr>
        <w:t>第十三改訂</w:t>
      </w:r>
      <w:r w:rsidRPr="00CA3FC7">
        <w:rPr>
          <w:color w:val="auto"/>
        </w:rPr>
        <w:t xml:space="preserve"> </w:t>
      </w:r>
      <w:r w:rsidRPr="00CA3FC7">
        <w:rPr>
          <w:rFonts w:hint="eastAsia"/>
          <w:color w:val="auto"/>
        </w:rPr>
        <w:t>調剤指針，日本薬剤師会　編，薬事日報社，東京，</w:t>
      </w:r>
      <w:r w:rsidRPr="00CA3FC7">
        <w:rPr>
          <w:rFonts w:hint="eastAsia"/>
          <w:color w:val="auto"/>
        </w:rPr>
        <w:t>2011</w:t>
      </w:r>
      <w:r w:rsidRPr="00CA3FC7">
        <w:rPr>
          <w:rFonts w:hint="eastAsia"/>
          <w:color w:val="auto"/>
        </w:rPr>
        <w:t>．</w:t>
      </w:r>
    </w:p>
    <w:p w14:paraId="5B702EA0" w14:textId="77777777" w:rsidR="00C716EE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</w:rPr>
      </w:pPr>
      <w:r w:rsidRPr="00CA3FC7">
        <w:rPr>
          <w:rFonts w:hint="eastAsia"/>
          <w:color w:val="auto"/>
          <w:lang w:eastAsia="ja-JP"/>
        </w:rPr>
        <w:t>独立行政法人国立健康・栄養研究所：「健康食品」の安全性・有効性情報．</w:t>
      </w:r>
      <w:r w:rsidRPr="00CA3FC7">
        <w:rPr>
          <w:rFonts w:hint="eastAsia"/>
          <w:color w:val="auto"/>
          <w:lang w:eastAsia="ja-JP"/>
        </w:rPr>
        <w:t>https://hfnet.nih.go.jp/</w:t>
      </w:r>
      <w:r w:rsidRPr="00CA3FC7">
        <w:rPr>
          <w:rFonts w:hint="eastAsia"/>
          <w:color w:val="auto"/>
          <w:lang w:eastAsia="ja-JP"/>
        </w:rPr>
        <w:t xml:space="preserve">　</w:t>
      </w:r>
      <w:r w:rsidRPr="00CA3FC7">
        <w:rPr>
          <w:rFonts w:hint="eastAsia"/>
          <w:color w:val="auto"/>
          <w:lang w:eastAsia="ja-JP"/>
        </w:rPr>
        <w:t>2014</w:t>
      </w:r>
      <w:r w:rsidRPr="00CA3FC7">
        <w:rPr>
          <w:rFonts w:hint="eastAsia"/>
          <w:color w:val="auto"/>
          <w:lang w:eastAsia="ja-JP"/>
        </w:rPr>
        <w:t>年</w:t>
      </w:r>
      <w:r w:rsidRPr="00CA3FC7">
        <w:rPr>
          <w:rFonts w:hint="eastAsia"/>
          <w:color w:val="auto"/>
          <w:lang w:eastAsia="ja-JP"/>
        </w:rPr>
        <w:t>2</w:t>
      </w:r>
      <w:r w:rsidRPr="00CA3FC7">
        <w:rPr>
          <w:rFonts w:hint="eastAsia"/>
          <w:color w:val="auto"/>
          <w:lang w:eastAsia="ja-JP"/>
        </w:rPr>
        <w:t>月</w:t>
      </w:r>
      <w:r w:rsidRPr="00CA3FC7">
        <w:rPr>
          <w:rFonts w:hint="eastAsia"/>
          <w:color w:val="auto"/>
          <w:lang w:eastAsia="ja-JP"/>
        </w:rPr>
        <w:t>9</w:t>
      </w:r>
      <w:r w:rsidRPr="00CA3FC7">
        <w:rPr>
          <w:rFonts w:hint="eastAsia"/>
          <w:color w:val="auto"/>
          <w:lang w:eastAsia="ja-JP"/>
        </w:rPr>
        <w:t>日アクセス</w:t>
      </w:r>
      <w:r w:rsidRPr="00CA3FC7">
        <w:rPr>
          <w:color w:val="auto"/>
          <w:lang w:eastAsia="ja-JP"/>
        </w:rPr>
        <w:t>．</w:t>
      </w:r>
    </w:p>
    <w:p w14:paraId="04CE699C" w14:textId="77777777" w:rsidR="008E5602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</w:rPr>
      </w:pPr>
      <w:r w:rsidRPr="00CA3FC7">
        <w:rPr>
          <w:color w:val="auto"/>
        </w:rPr>
        <w:t xml:space="preserve">US Food and Drug Administration: Drug Interaction Studies </w:t>
      </w:r>
      <w:r w:rsidRPr="00CA3FC7">
        <w:rPr>
          <w:rFonts w:ascii="Times New Roman" w:hAnsi="Times New Roman"/>
          <w:color w:val="auto"/>
        </w:rPr>
        <w:t>‒</w:t>
      </w:r>
      <w:r w:rsidRPr="00CA3FC7">
        <w:rPr>
          <w:color w:val="auto"/>
        </w:rPr>
        <w:t xml:space="preserve"> Study Design, Data Analysis, Implications for Dosing, and Labeling Recommendation.</w:t>
      </w:r>
    </w:p>
    <w:p w14:paraId="1FBA52DF" w14:textId="7300E7ED" w:rsidR="00336F74" w:rsidRPr="00CA3FC7" w:rsidRDefault="009F5183" w:rsidP="008E5602">
      <w:pPr>
        <w:pStyle w:val="TFReferencesSection"/>
        <w:ind w:left="360"/>
        <w:rPr>
          <w:color w:val="auto"/>
        </w:rPr>
      </w:pPr>
      <w:r w:rsidRPr="00CA3FC7">
        <w:rPr>
          <w:color w:val="auto"/>
        </w:rPr>
        <w:t>http://www.solvobiotech.com/documents/FDA_Draft_Guidance_on_Transporter_related_drugdrug_interactions-2012.pdf</w:t>
      </w:r>
      <w:r w:rsidRPr="00CA3FC7">
        <w:rPr>
          <w:color w:val="auto"/>
        </w:rPr>
        <w:t xml:space="preserve">　</w:t>
      </w:r>
      <w:r w:rsidRPr="00CA3FC7">
        <w:rPr>
          <w:rFonts w:hint="eastAsia"/>
          <w:color w:val="auto"/>
        </w:rPr>
        <w:t>2014</w:t>
      </w:r>
      <w:r w:rsidRPr="00CA3FC7">
        <w:rPr>
          <w:rFonts w:hint="eastAsia"/>
          <w:color w:val="auto"/>
        </w:rPr>
        <w:t>年</w:t>
      </w:r>
      <w:r w:rsidRPr="00CA3FC7">
        <w:rPr>
          <w:rFonts w:hint="eastAsia"/>
          <w:color w:val="auto"/>
        </w:rPr>
        <w:t>3</w:t>
      </w:r>
      <w:r w:rsidRPr="00CA3FC7">
        <w:rPr>
          <w:rFonts w:hint="eastAsia"/>
          <w:color w:val="auto"/>
        </w:rPr>
        <w:t>月</w:t>
      </w:r>
      <w:r w:rsidRPr="00CA3FC7">
        <w:rPr>
          <w:rFonts w:hint="eastAsia"/>
          <w:color w:val="auto"/>
        </w:rPr>
        <w:t>1</w:t>
      </w:r>
      <w:r w:rsidRPr="00CA3FC7">
        <w:rPr>
          <w:rFonts w:hint="eastAsia"/>
          <w:color w:val="auto"/>
        </w:rPr>
        <w:t>日アクセス</w:t>
      </w:r>
      <w:r w:rsidRPr="00CA3FC7">
        <w:rPr>
          <w:color w:val="auto"/>
        </w:rPr>
        <w:t>．</w:t>
      </w:r>
    </w:p>
    <w:p w14:paraId="3D77C2A4" w14:textId="77777777" w:rsidR="00CA6CBE" w:rsidRPr="00CA3FC7" w:rsidRDefault="009F5183" w:rsidP="00357ED5">
      <w:pPr>
        <w:pStyle w:val="TFReferencesSection"/>
        <w:numPr>
          <w:ilvl w:val="0"/>
          <w:numId w:val="15"/>
        </w:numPr>
        <w:rPr>
          <w:color w:val="auto"/>
          <w:lang w:eastAsia="ja-JP"/>
        </w:rPr>
      </w:pPr>
      <w:r w:rsidRPr="00CA3FC7">
        <w:rPr>
          <w:rFonts w:hint="eastAsia"/>
          <w:color w:val="auto"/>
          <w:lang w:eastAsia="ja-JP"/>
        </w:rPr>
        <w:t>厚生労働省医政局：医療スタッフの協働・連携によるチーム医療の推進について，医政発</w:t>
      </w:r>
      <w:r w:rsidRPr="00CA3FC7">
        <w:rPr>
          <w:rFonts w:hint="eastAsia"/>
          <w:color w:val="auto"/>
          <w:lang w:eastAsia="ja-JP"/>
        </w:rPr>
        <w:t>0430</w:t>
      </w:r>
      <w:r w:rsidRPr="00CA3FC7">
        <w:rPr>
          <w:rFonts w:hint="eastAsia"/>
          <w:color w:val="auto"/>
          <w:lang w:eastAsia="ja-JP"/>
        </w:rPr>
        <w:t>第</w:t>
      </w:r>
      <w:r w:rsidRPr="00CA3FC7">
        <w:rPr>
          <w:rFonts w:hint="eastAsia"/>
          <w:color w:val="auto"/>
          <w:lang w:eastAsia="ja-JP"/>
        </w:rPr>
        <w:t>1</w:t>
      </w:r>
      <w:r w:rsidRPr="00CA3FC7">
        <w:rPr>
          <w:rFonts w:hint="eastAsia"/>
          <w:color w:val="auto"/>
          <w:lang w:eastAsia="ja-JP"/>
        </w:rPr>
        <w:t>号</w:t>
      </w:r>
      <w:r w:rsidRPr="00CA3FC7">
        <w:rPr>
          <w:color w:val="auto"/>
          <w:lang w:eastAsia="ja-JP"/>
        </w:rPr>
        <w:t xml:space="preserve"> </w:t>
      </w:r>
      <w:r w:rsidRPr="00CA3FC7">
        <w:rPr>
          <w:rFonts w:hint="eastAsia"/>
          <w:color w:val="auto"/>
          <w:lang w:eastAsia="ja-JP"/>
        </w:rPr>
        <w:t>(2010</w:t>
      </w:r>
      <w:r w:rsidRPr="00CA3FC7">
        <w:rPr>
          <w:rFonts w:hint="eastAsia"/>
          <w:color w:val="auto"/>
          <w:lang w:eastAsia="ja-JP"/>
        </w:rPr>
        <w:t>年</w:t>
      </w:r>
      <w:r w:rsidRPr="00CA3FC7">
        <w:rPr>
          <w:rFonts w:hint="eastAsia"/>
          <w:color w:val="auto"/>
          <w:lang w:eastAsia="ja-JP"/>
        </w:rPr>
        <w:t>4</w:t>
      </w:r>
      <w:r w:rsidRPr="00CA3FC7">
        <w:rPr>
          <w:rFonts w:hint="eastAsia"/>
          <w:color w:val="auto"/>
          <w:lang w:eastAsia="ja-JP"/>
        </w:rPr>
        <w:t>月</w:t>
      </w:r>
      <w:r w:rsidRPr="00CA3FC7">
        <w:rPr>
          <w:rFonts w:hint="eastAsia"/>
          <w:color w:val="auto"/>
          <w:lang w:eastAsia="ja-JP"/>
        </w:rPr>
        <w:t>30</w:t>
      </w:r>
      <w:r w:rsidRPr="00CA3FC7">
        <w:rPr>
          <w:rFonts w:hint="eastAsia"/>
          <w:color w:val="auto"/>
          <w:lang w:eastAsia="ja-JP"/>
        </w:rPr>
        <w:t>日</w:t>
      </w:r>
      <w:r w:rsidRPr="00CA3FC7">
        <w:rPr>
          <w:rFonts w:hint="eastAsia"/>
          <w:color w:val="auto"/>
          <w:lang w:eastAsia="ja-JP"/>
        </w:rPr>
        <w:t>)</w:t>
      </w:r>
      <w:r w:rsidR="00CA6CBE" w:rsidRPr="00CA3FC7">
        <w:rPr>
          <w:color w:val="auto"/>
          <w:lang w:eastAsia="ja-JP"/>
        </w:rPr>
        <w:t>.</w:t>
      </w:r>
    </w:p>
    <w:p w14:paraId="49A4A886" w14:textId="77777777" w:rsidR="005F376D" w:rsidRDefault="005F376D">
      <w:pPr>
        <w:pStyle w:val="SNSynopsisTOC"/>
        <w:rPr>
          <w:rFonts w:ascii="Times" w:hAnsi="Times"/>
          <w:sz w:val="18"/>
          <w:szCs w:val="18"/>
          <w:lang w:eastAsia="ja-JP"/>
        </w:rPr>
      </w:pPr>
    </w:p>
    <w:p w14:paraId="6BF0FA62" w14:textId="6404939B" w:rsidR="005040EC" w:rsidRPr="005040EC" w:rsidRDefault="005040EC" w:rsidP="005040EC">
      <w:pPr>
        <w:rPr>
          <w:lang w:eastAsia="ja-JP"/>
        </w:rPr>
        <w:sectPr w:rsidR="005040EC" w:rsidRPr="005040EC" w:rsidSect="00A13AB6">
          <w:footerReference w:type="default" r:id="rId18"/>
          <w:footerReference w:type="first" r:id="rId19"/>
          <w:type w:val="continuous"/>
          <w:pgSz w:w="12240" w:h="15840"/>
          <w:pgMar w:top="720" w:right="1094" w:bottom="720" w:left="1094" w:header="720" w:footer="720" w:gutter="0"/>
          <w:lnNumType w:countBy="1" w:distance="57"/>
          <w:cols w:num="2" w:space="461"/>
          <w:docGrid w:linePitch="326"/>
        </w:sectPr>
      </w:pPr>
    </w:p>
    <w:p w14:paraId="204E3B25" w14:textId="77777777" w:rsidR="005107DD" w:rsidRPr="005107DD" w:rsidRDefault="005107DD" w:rsidP="00CA6CBE">
      <w:pPr>
        <w:spacing w:after="240"/>
        <w:rPr>
          <w:sz w:val="18"/>
          <w:szCs w:val="18"/>
          <w:lang w:eastAsia="ja-JP"/>
        </w:rPr>
      </w:pPr>
    </w:p>
    <w:sectPr w:rsidR="005107DD" w:rsidRPr="005107DD">
      <w:headerReference w:type="even" r:id="rId20"/>
      <w:footerReference w:type="even" r:id="rId21"/>
      <w:footerReference w:type="default" r:id="rId22"/>
      <w:type w:val="continuous"/>
      <w:pgSz w:w="12240" w:h="15840"/>
      <w:pgMar w:top="720" w:right="1094" w:bottom="72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A87D1" w14:textId="77777777" w:rsidR="00457898" w:rsidRDefault="00457898">
      <w:r>
        <w:separator/>
      </w:r>
    </w:p>
    <w:p w14:paraId="2E090550" w14:textId="77777777" w:rsidR="00457898" w:rsidRDefault="00457898"/>
  </w:endnote>
  <w:endnote w:type="continuationSeparator" w:id="0">
    <w:p w14:paraId="2B3240EE" w14:textId="77777777" w:rsidR="00457898" w:rsidRDefault="00457898">
      <w:r>
        <w:continuationSeparator/>
      </w:r>
    </w:p>
    <w:p w14:paraId="41F1A79A" w14:textId="77777777" w:rsidR="00457898" w:rsidRDefault="00457898"/>
  </w:endnote>
  <w:endnote w:type="continuationNotice" w:id="1">
    <w:p w14:paraId="15AF1A36" w14:textId="77777777" w:rsidR="00457898" w:rsidRDefault="004578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Segoe UI Light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no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34F4" w14:textId="77777777" w:rsidR="005F376D" w:rsidRDefault="00E71831">
    <w:pPr>
      <w:framePr w:wrap="around" w:vAnchor="text" w:hAnchor="margin" w:xAlign="right" w:y="1"/>
      <w:rPr>
        <w:rStyle w:val="a9"/>
      </w:rPr>
    </w:pPr>
    <w:r>
      <w:rPr>
        <w:rStyle w:val="a9"/>
      </w:rPr>
      <w:t xml:space="preserve">PAGE  </w:t>
    </w:r>
    <w:r>
      <w:rPr>
        <w:rStyle w:val="a9"/>
        <w:noProof/>
      </w:rPr>
      <w:t>2</w:t>
    </w:r>
  </w:p>
  <w:p w14:paraId="59EC5838" w14:textId="77777777" w:rsidR="005F376D" w:rsidRDefault="005F376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C03C" w14:textId="77777777" w:rsidR="005F376D" w:rsidRDefault="005F376D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2E51" w14:textId="34FE67FB" w:rsidR="009E1BE3" w:rsidRPr="009E1BE3" w:rsidRDefault="00AF302A" w:rsidP="009E1BE3">
    <w:pPr>
      <w:pStyle w:val="a7"/>
      <w:numPr>
        <w:ilvl w:val="0"/>
        <w:numId w:val="9"/>
      </w:numPr>
      <w:pBdr>
        <w:top w:val="single" w:sz="12" w:space="1" w:color="auto"/>
      </w:pBdr>
      <w:spacing w:after="0" w:line="200" w:lineRule="exact"/>
      <w:ind w:left="357" w:hanging="357"/>
      <w:rPr>
        <w:sz w:val="16"/>
        <w:szCs w:val="16"/>
        <w:lang w:eastAsia="ja-JP"/>
      </w:rPr>
    </w:pPr>
    <w:r w:rsidRPr="007D71CF">
      <w:rPr>
        <w:rFonts w:hint="eastAsia"/>
        <w:sz w:val="16"/>
        <w:szCs w:val="16"/>
        <w:lang w:eastAsia="ja-JP"/>
      </w:rPr>
      <w:t>〒</w:t>
    </w:r>
    <w:r w:rsidR="00743A41" w:rsidRPr="007D71CF">
      <w:rPr>
        <w:sz w:val="16"/>
        <w:szCs w:val="16"/>
        <w:lang w:eastAsia="ja-JP"/>
      </w:rPr>
      <w:t>980-8578</w:t>
    </w:r>
    <w:r w:rsidRPr="007D71CF">
      <w:rPr>
        <w:rFonts w:hint="eastAsia"/>
        <w:sz w:val="16"/>
        <w:szCs w:val="16"/>
        <w:lang w:eastAsia="ja-JP"/>
      </w:rPr>
      <w:t xml:space="preserve">　宮城県仙台市青葉区荒巻字青葉</w:t>
    </w:r>
    <w:r w:rsidRPr="007D71CF">
      <w:rPr>
        <w:sz w:val="16"/>
        <w:szCs w:val="16"/>
        <w:lang w:eastAsia="ja-JP"/>
      </w:rPr>
      <w:t>6-3</w:t>
    </w:r>
    <w:r w:rsidR="009E2D38">
      <w:rPr>
        <w:sz w:val="16"/>
        <w:szCs w:val="16"/>
        <w:lang w:eastAsia="ja-JP"/>
      </w:rPr>
      <w:t xml:space="preserve"> </w:t>
    </w:r>
  </w:p>
  <w:p w14:paraId="0F830F31" w14:textId="0B0D7A79" w:rsidR="002B0F13" w:rsidRPr="007D71CF" w:rsidRDefault="00AF302A" w:rsidP="00743A41">
    <w:pPr>
      <w:pStyle w:val="a7"/>
      <w:numPr>
        <w:ilvl w:val="0"/>
        <w:numId w:val="9"/>
      </w:numPr>
      <w:pBdr>
        <w:top w:val="single" w:sz="12" w:space="1" w:color="auto"/>
      </w:pBdr>
      <w:spacing w:after="0" w:line="200" w:lineRule="exact"/>
      <w:ind w:left="357" w:hanging="357"/>
    </w:pPr>
    <w:r w:rsidRPr="007D71CF">
      <w:rPr>
        <w:rFonts w:hint="eastAsia"/>
        <w:sz w:val="16"/>
        <w:szCs w:val="16"/>
        <w:lang w:eastAsia="ja-JP"/>
      </w:rPr>
      <w:t>〒</w:t>
    </w:r>
    <w:r w:rsidRPr="007D71CF">
      <w:rPr>
        <w:rFonts w:hint="eastAsia"/>
        <w:sz w:val="16"/>
        <w:szCs w:val="16"/>
        <w:lang w:eastAsia="ja-JP"/>
      </w:rPr>
      <w:t>*</w:t>
    </w:r>
    <w:r w:rsidRPr="007D71CF">
      <w:rPr>
        <w:sz w:val="16"/>
        <w:szCs w:val="16"/>
        <w:lang w:eastAsia="ja-JP"/>
      </w:rPr>
      <w:t>**-</w:t>
    </w:r>
    <w:r w:rsidRPr="007D71CF">
      <w:rPr>
        <w:rFonts w:hint="eastAsia"/>
        <w:sz w:val="16"/>
        <w:szCs w:val="16"/>
        <w:lang w:eastAsia="ja-JP"/>
      </w:rPr>
      <w:t>*</w:t>
    </w:r>
    <w:r w:rsidRPr="007D71CF">
      <w:rPr>
        <w:sz w:val="16"/>
        <w:szCs w:val="16"/>
        <w:lang w:eastAsia="ja-JP"/>
      </w:rPr>
      <w:t>***</w:t>
    </w:r>
    <w:r w:rsidRPr="007D71CF">
      <w:rPr>
        <w:rFonts w:hint="eastAsia"/>
        <w:sz w:val="16"/>
        <w:szCs w:val="16"/>
        <w:lang w:eastAsia="ja-JP"/>
      </w:rPr>
      <w:t xml:space="preserve">　宮城県仙台市青葉区荒巻字青葉</w:t>
    </w:r>
    <w:r w:rsidRPr="007D71CF">
      <w:rPr>
        <w:sz w:val="16"/>
        <w:szCs w:val="16"/>
        <w:lang w:eastAsia="ja-JP"/>
      </w:rPr>
      <w:t>6-3</w:t>
    </w:r>
  </w:p>
  <w:p w14:paraId="1F0D12BE" w14:textId="01340287" w:rsidR="002B23E4" w:rsidRPr="007D71CF" w:rsidRDefault="00AF302A" w:rsidP="00743A41">
    <w:pPr>
      <w:pStyle w:val="a7"/>
      <w:numPr>
        <w:ilvl w:val="0"/>
        <w:numId w:val="9"/>
      </w:numPr>
      <w:pBdr>
        <w:top w:val="single" w:sz="12" w:space="1" w:color="auto"/>
      </w:pBdr>
      <w:spacing w:after="0" w:line="200" w:lineRule="exact"/>
      <w:ind w:left="357" w:hanging="357"/>
    </w:pPr>
    <w:r w:rsidRPr="007D71CF">
      <w:rPr>
        <w:rFonts w:hint="eastAsia"/>
        <w:sz w:val="16"/>
        <w:szCs w:val="16"/>
        <w:lang w:eastAsia="ja-JP"/>
      </w:rPr>
      <w:t>〒</w:t>
    </w:r>
    <w:r w:rsidRPr="007D71CF">
      <w:rPr>
        <w:rFonts w:hint="eastAsia"/>
        <w:sz w:val="16"/>
        <w:szCs w:val="16"/>
        <w:lang w:eastAsia="ja-JP"/>
      </w:rPr>
      <w:t>*</w:t>
    </w:r>
    <w:r w:rsidRPr="007D71CF">
      <w:rPr>
        <w:sz w:val="16"/>
        <w:szCs w:val="16"/>
        <w:lang w:eastAsia="ja-JP"/>
      </w:rPr>
      <w:t>**-</w:t>
    </w:r>
    <w:r w:rsidRPr="007D71CF">
      <w:rPr>
        <w:rFonts w:hint="eastAsia"/>
        <w:sz w:val="16"/>
        <w:szCs w:val="16"/>
        <w:lang w:eastAsia="ja-JP"/>
      </w:rPr>
      <w:t>*</w:t>
    </w:r>
    <w:r w:rsidRPr="007D71CF">
      <w:rPr>
        <w:sz w:val="16"/>
        <w:szCs w:val="16"/>
        <w:lang w:eastAsia="ja-JP"/>
      </w:rPr>
      <w:t>***</w:t>
    </w:r>
    <w:r w:rsidRPr="007D71CF">
      <w:rPr>
        <w:rFonts w:hint="eastAsia"/>
        <w:sz w:val="16"/>
        <w:szCs w:val="16"/>
        <w:lang w:eastAsia="ja-JP"/>
      </w:rPr>
      <w:t xml:space="preserve">　宮城県仙台市青葉区荒巻字青葉</w:t>
    </w:r>
    <w:r w:rsidRPr="007D71CF">
      <w:rPr>
        <w:sz w:val="16"/>
        <w:szCs w:val="16"/>
        <w:lang w:eastAsia="ja-JP"/>
      </w:rPr>
      <w:t>6-3</w:t>
    </w:r>
    <w:r w:rsidR="008C7380">
      <w:rPr>
        <w:sz w:val="16"/>
        <w:szCs w:val="16"/>
        <w:lang w:eastAsia="ja-JP"/>
      </w:rPr>
      <w:t xml:space="preserve"> </w:t>
    </w:r>
  </w:p>
  <w:p w14:paraId="076DB58D" w14:textId="77777777" w:rsidR="00E528C5" w:rsidRPr="007D71CF" w:rsidRDefault="00E528C5" w:rsidP="00E528C5">
    <w:pPr>
      <w:pStyle w:val="a7"/>
      <w:numPr>
        <w:ilvl w:val="0"/>
        <w:numId w:val="12"/>
      </w:numPr>
      <w:pBdr>
        <w:top w:val="single" w:sz="12" w:space="1" w:color="auto"/>
      </w:pBdr>
      <w:spacing w:after="0" w:line="200" w:lineRule="exact"/>
    </w:pPr>
    <w:r w:rsidRPr="007D71CF">
      <w:rPr>
        <w:sz w:val="16"/>
        <w:szCs w:val="16"/>
      </w:rPr>
      <w:t>6-3 Aramaki aza Aoba, Aoba-ku, Sendai, Miyagi 980-8578, Japan</w:t>
    </w:r>
  </w:p>
  <w:p w14:paraId="00BF7F6D" w14:textId="796B143C" w:rsidR="00101980" w:rsidRPr="007D71CF" w:rsidRDefault="00743A41" w:rsidP="00743A41">
    <w:pPr>
      <w:pStyle w:val="a7"/>
      <w:numPr>
        <w:ilvl w:val="0"/>
        <w:numId w:val="12"/>
      </w:numPr>
      <w:pBdr>
        <w:top w:val="single" w:sz="12" w:space="1" w:color="auto"/>
      </w:pBdr>
      <w:spacing w:after="0" w:line="200" w:lineRule="exact"/>
    </w:pPr>
    <w:r w:rsidRPr="007D71CF">
      <w:rPr>
        <w:sz w:val="16"/>
        <w:szCs w:val="16"/>
      </w:rPr>
      <w:t>6-3 Aramaki aza Aoba, Aoba-ku, Sendai, Miyagi 980-8578, Japan</w:t>
    </w:r>
  </w:p>
  <w:p w14:paraId="24AFA0FB" w14:textId="25687509" w:rsidR="00101980" w:rsidRPr="007D71CF" w:rsidRDefault="00743A41" w:rsidP="00743A41">
    <w:pPr>
      <w:pStyle w:val="a7"/>
      <w:numPr>
        <w:ilvl w:val="0"/>
        <w:numId w:val="12"/>
      </w:numPr>
      <w:pBdr>
        <w:top w:val="single" w:sz="12" w:space="1" w:color="auto"/>
      </w:pBdr>
      <w:spacing w:after="0" w:line="200" w:lineRule="exact"/>
      <w:rPr>
        <w:sz w:val="16"/>
        <w:szCs w:val="16"/>
      </w:rPr>
    </w:pPr>
    <w:r w:rsidRPr="007D71CF">
      <w:rPr>
        <w:sz w:val="16"/>
        <w:szCs w:val="16"/>
      </w:rPr>
      <w:t>6-3 Aramaki aza Aoba, Aoba-ku, Sendai, Miyagi 980-8578, Japan</w:t>
    </w:r>
  </w:p>
  <w:p w14:paraId="24182FD7" w14:textId="77777777" w:rsidR="00107176" w:rsidRDefault="000922A4" w:rsidP="00107176">
    <w:pPr>
      <w:pStyle w:val="a7"/>
      <w:numPr>
        <w:ilvl w:val="0"/>
        <w:numId w:val="11"/>
      </w:numPr>
      <w:pBdr>
        <w:top w:val="single" w:sz="12" w:space="1" w:color="auto"/>
      </w:pBdr>
      <w:spacing w:after="0" w:line="200" w:lineRule="exact"/>
      <w:rPr>
        <w:sz w:val="16"/>
        <w:szCs w:val="16"/>
      </w:rPr>
    </w:pPr>
    <w:r w:rsidRPr="007D71CF">
      <w:rPr>
        <w:rFonts w:hint="eastAsia"/>
        <w:sz w:val="16"/>
        <w:szCs w:val="16"/>
        <w:lang w:eastAsia="ja-JP"/>
      </w:rPr>
      <w:t>連絡著者</w:t>
    </w:r>
    <w:r w:rsidR="00BE4AAB">
      <w:rPr>
        <w:sz w:val="16"/>
        <w:szCs w:val="16"/>
        <w:lang w:eastAsia="ja-JP"/>
      </w:rPr>
      <w:t xml:space="preserve">: </w:t>
    </w:r>
    <w:r w:rsidR="00E528C5">
      <w:rPr>
        <w:rFonts w:hint="eastAsia"/>
        <w:sz w:val="16"/>
        <w:szCs w:val="16"/>
        <w:lang w:eastAsia="ja-JP"/>
      </w:rPr>
      <w:t>◯◯</w:t>
    </w:r>
    <w:r w:rsidR="00BE4AAB" w:rsidRPr="00BE4AAB">
      <w:rPr>
        <w:rFonts w:hint="eastAsia"/>
        <w:sz w:val="16"/>
        <w:szCs w:val="16"/>
        <w:lang w:eastAsia="ja-JP"/>
      </w:rPr>
      <w:t xml:space="preserve"> </w:t>
    </w:r>
    <w:r w:rsidR="00E528C5">
      <w:rPr>
        <w:rFonts w:hint="eastAsia"/>
        <w:sz w:val="16"/>
        <w:szCs w:val="16"/>
        <w:lang w:eastAsia="ja-JP"/>
      </w:rPr>
      <w:t>〇〇</w:t>
    </w:r>
    <w:r w:rsidRPr="007D71CF">
      <w:rPr>
        <w:rFonts w:hint="eastAsia"/>
        <w:sz w:val="16"/>
        <w:szCs w:val="16"/>
        <w:lang w:eastAsia="ja-JP"/>
      </w:rPr>
      <w:t>.</w:t>
    </w:r>
    <w:r w:rsidRPr="007D71CF">
      <w:rPr>
        <w:sz w:val="16"/>
        <w:szCs w:val="16"/>
      </w:rPr>
      <w:t xml:space="preserve"> </w:t>
    </w:r>
    <w:r w:rsidR="00AF302A" w:rsidRPr="007D71CF">
      <w:rPr>
        <w:sz w:val="16"/>
        <w:szCs w:val="16"/>
      </w:rPr>
      <w:t xml:space="preserve"> </w:t>
    </w:r>
  </w:p>
  <w:p w14:paraId="76E5A3FD" w14:textId="5B1B7C59" w:rsidR="00B0094A" w:rsidRPr="00107176" w:rsidRDefault="000922A4" w:rsidP="00107176">
    <w:pPr>
      <w:pStyle w:val="a7"/>
      <w:pBdr>
        <w:top w:val="single" w:sz="12" w:space="1" w:color="auto"/>
      </w:pBdr>
      <w:spacing w:after="0" w:line="200" w:lineRule="exact"/>
      <w:rPr>
        <w:sz w:val="16"/>
        <w:szCs w:val="16"/>
        <w:lang w:eastAsia="ja-JP"/>
      </w:rPr>
    </w:pPr>
    <w:r w:rsidRPr="00107176">
      <w:rPr>
        <w:sz w:val="16"/>
        <w:szCs w:val="16"/>
      </w:rPr>
      <w:t>E-mail: ***@******</w:t>
    </w:r>
    <w:proofErr w:type="gramStart"/>
    <w:r w:rsidR="003137AC" w:rsidRPr="00107176">
      <w:rPr>
        <w:sz w:val="16"/>
        <w:szCs w:val="16"/>
      </w:rPr>
      <w:t>;</w:t>
    </w:r>
    <w:r w:rsidR="008C7380" w:rsidRPr="00107176">
      <w:rPr>
        <w:sz w:val="16"/>
        <w:szCs w:val="16"/>
      </w:rPr>
      <w:t xml:space="preserve"> </w:t>
    </w:r>
    <w:r w:rsidR="003137AC">
      <w:rPr>
        <w:sz w:val="16"/>
        <w:szCs w:val="16"/>
        <w:lang w:eastAsia="ja-JP"/>
      </w:rPr>
      <w:t xml:space="preserve"> </w:t>
    </w:r>
    <w:r w:rsidR="003137AC" w:rsidRPr="00107176">
      <w:rPr>
        <w:sz w:val="16"/>
        <w:szCs w:val="16"/>
      </w:rPr>
      <w:t>TEL</w:t>
    </w:r>
    <w:proofErr w:type="gramEnd"/>
    <w:r w:rsidR="003137AC" w:rsidRPr="00107176">
      <w:rPr>
        <w:sz w:val="16"/>
        <w:szCs w:val="16"/>
      </w:rPr>
      <w:t>: ****-**-****; FAX: ****-**-****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0665" w14:textId="77777777" w:rsidR="00792C6F" w:rsidRDefault="00792C6F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445A" w14:textId="77777777" w:rsidR="00C105B2" w:rsidRDefault="00C105B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3656" w14:textId="77777777" w:rsidR="005F376D" w:rsidRDefault="00E718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35006293" w14:textId="77777777" w:rsidR="005F376D" w:rsidRDefault="005F376D">
    <w:pPr>
      <w:pStyle w:val="a7"/>
      <w:ind w:right="360"/>
    </w:pPr>
  </w:p>
  <w:p w14:paraId="6AD2795E" w14:textId="77777777" w:rsidR="005F376D" w:rsidRDefault="005F376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BF5C" w14:textId="77777777" w:rsidR="005F376D" w:rsidRDefault="00E718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14:paraId="063B1E9E" w14:textId="77777777" w:rsidR="005F376D" w:rsidRDefault="005F376D">
    <w:pPr>
      <w:pStyle w:val="a7"/>
      <w:ind w:right="360"/>
    </w:pPr>
  </w:p>
  <w:p w14:paraId="25123FFC" w14:textId="77777777" w:rsidR="005F376D" w:rsidRDefault="005F37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4D9A" w14:textId="77777777" w:rsidR="00457898" w:rsidRDefault="00457898">
      <w:r>
        <w:separator/>
      </w:r>
    </w:p>
    <w:p w14:paraId="30A8D64D" w14:textId="77777777" w:rsidR="00457898" w:rsidRDefault="00457898"/>
  </w:footnote>
  <w:footnote w:type="continuationSeparator" w:id="0">
    <w:p w14:paraId="154825BF" w14:textId="77777777" w:rsidR="00457898" w:rsidRDefault="00457898">
      <w:r>
        <w:continuationSeparator/>
      </w:r>
    </w:p>
    <w:p w14:paraId="0BDCD8EC" w14:textId="77777777" w:rsidR="00457898" w:rsidRDefault="00457898"/>
  </w:footnote>
  <w:footnote w:type="continuationNotice" w:id="1">
    <w:p w14:paraId="20F1B9AC" w14:textId="77777777" w:rsidR="00457898" w:rsidRDefault="004578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46129033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4A3A394A" w14:textId="629BF749" w:rsidR="001F5ECE" w:rsidRDefault="001F5ECE" w:rsidP="00931A80">
        <w:pPr>
          <w:pStyle w:val="ac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4</w:t>
        </w:r>
        <w:r>
          <w:rPr>
            <w:rStyle w:val="a9"/>
          </w:rPr>
          <w:fldChar w:fldCharType="end"/>
        </w:r>
      </w:p>
    </w:sdtContent>
  </w:sdt>
  <w:p w14:paraId="12E51DF4" w14:textId="77777777" w:rsidR="001F5ECE" w:rsidRDefault="001F5ECE" w:rsidP="001F5ECE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2036456604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57DC7532" w14:textId="20A75A72" w:rsidR="00931A80" w:rsidRDefault="00931A80">
        <w:pPr>
          <w:pStyle w:val="ac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6EC5A241" w14:textId="1974C3AE" w:rsidR="001F5ECE" w:rsidRPr="0044261D" w:rsidRDefault="00931A80" w:rsidP="00931A80">
    <w:pPr>
      <w:pStyle w:val="ac"/>
      <w:pBdr>
        <w:bottom w:val="single" w:sz="12" w:space="1" w:color="auto"/>
      </w:pBdr>
      <w:ind w:right="360"/>
      <w:rPr>
        <w:rFonts w:asciiTheme="minorEastAsia" w:hAnsiTheme="minorEastAsia"/>
        <w:sz w:val="20"/>
        <w:lang w:eastAsia="ja-JP"/>
      </w:rPr>
    </w:pPr>
    <w:r>
      <w:rPr>
        <w:rFonts w:asciiTheme="minorEastAsia" w:hAnsiTheme="minorEastAsia" w:hint="eastAsia"/>
        <w:sz w:val="20"/>
        <w:lang w:eastAsia="ja-JP"/>
      </w:rPr>
      <w:t>【</w:t>
    </w:r>
    <w:r w:rsidRPr="00931A80">
      <w:rPr>
        <w:rFonts w:asciiTheme="minorEastAsia" w:hAnsiTheme="minorEastAsia" w:hint="eastAsia"/>
        <w:sz w:val="20"/>
        <w:lang w:eastAsia="ja-JP"/>
      </w:rPr>
      <w:t>医薬品相互作用研究</w:t>
    </w:r>
    <w:r>
      <w:rPr>
        <w:rFonts w:asciiTheme="minorEastAsia" w:hAnsiTheme="minorEastAsia" w:hint="eastAsia"/>
        <w:sz w:val="20"/>
        <w:lang w:eastAsia="ja-JP"/>
      </w:rPr>
      <w:t>】</w:t>
    </w:r>
    <w:r w:rsidR="00303FC9" w:rsidRPr="00931A80">
      <w:rPr>
        <w:rFonts w:asciiTheme="minorEastAsia" w:hAnsiTheme="minorEastAsia"/>
        <w:sz w:val="20"/>
      </w:rPr>
      <w:ptab w:relativeTo="margin" w:alignment="center" w:leader="none"/>
    </w:r>
    <w:r w:rsidR="0044261D" w:rsidRPr="00931A80">
      <w:rPr>
        <w:rFonts w:asciiTheme="minorEastAsia" w:hAnsiTheme="minorEastAsia"/>
        <w:sz w:val="20"/>
      </w:rPr>
      <w:t xml:space="preserve"> </w:t>
    </w:r>
    <w:r w:rsidR="00303FC9" w:rsidRPr="00931A80">
      <w:rPr>
        <w:rFonts w:asciiTheme="minorEastAsia" w:hAnsiTheme="minorEastAsia"/>
        <w:sz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829161513"/>
      <w:docPartObj>
        <w:docPartGallery w:val="Page Numbers (Top of Page)"/>
        <w:docPartUnique/>
      </w:docPartObj>
    </w:sdtPr>
    <w:sdtEndPr>
      <w:rPr>
        <w:rStyle w:val="a9"/>
      </w:rPr>
    </w:sdtEndPr>
    <w:sdtContent>
      <w:p w14:paraId="12704E50" w14:textId="2C48D423" w:rsidR="0044261D" w:rsidRDefault="0044261D">
        <w:pPr>
          <w:pStyle w:val="ac"/>
          <w:framePr w:wrap="none" w:vAnchor="text" w:hAnchor="margin" w:xAlign="right" w:y="1"/>
          <w:rPr>
            <w:rStyle w:val="a9"/>
            <w:lang w:eastAsia="ja-JP"/>
          </w:rPr>
        </w:pPr>
        <w:r>
          <w:rPr>
            <w:rStyle w:val="a9"/>
          </w:rPr>
          <w:fldChar w:fldCharType="begin"/>
        </w:r>
        <w:r>
          <w:rPr>
            <w:rStyle w:val="a9"/>
            <w:lang w:eastAsia="ja-JP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  <w:lang w:eastAsia="ja-JP"/>
          </w:rPr>
          <w:t>1</w:t>
        </w:r>
        <w:r>
          <w:rPr>
            <w:rStyle w:val="a9"/>
          </w:rPr>
          <w:fldChar w:fldCharType="end"/>
        </w:r>
      </w:p>
    </w:sdtContent>
  </w:sdt>
  <w:p w14:paraId="2A21D450" w14:textId="58146567" w:rsidR="00101980" w:rsidRPr="00555045" w:rsidRDefault="0044261D" w:rsidP="0044261D">
    <w:pPr>
      <w:pStyle w:val="ac"/>
      <w:pBdr>
        <w:bottom w:val="single" w:sz="12" w:space="1" w:color="auto"/>
      </w:pBdr>
      <w:ind w:right="360"/>
      <w:rPr>
        <w:rFonts w:asciiTheme="minorEastAsia" w:hAnsiTheme="minorEastAsia"/>
        <w:color w:val="31849B" w:themeColor="accent5" w:themeShade="BF"/>
        <w:sz w:val="20"/>
        <w:lang w:eastAsia="ja-JP"/>
      </w:rPr>
    </w:pPr>
    <w:r>
      <w:rPr>
        <w:rFonts w:asciiTheme="minorEastAsia" w:hAnsiTheme="minorEastAsia" w:hint="eastAsia"/>
        <w:sz w:val="20"/>
        <w:lang w:eastAsia="ja-JP"/>
      </w:rPr>
      <w:t>【</w:t>
    </w:r>
    <w:r w:rsidRPr="00931A80">
      <w:rPr>
        <w:rFonts w:asciiTheme="minorEastAsia" w:hAnsiTheme="minorEastAsia" w:hint="eastAsia"/>
        <w:sz w:val="20"/>
        <w:lang w:eastAsia="ja-JP"/>
      </w:rPr>
      <w:t>医薬品相互作用研究</w:t>
    </w:r>
    <w:r>
      <w:rPr>
        <w:rFonts w:asciiTheme="minorEastAsia" w:hAnsiTheme="minorEastAsia" w:hint="eastAsia"/>
        <w:sz w:val="20"/>
        <w:lang w:eastAsia="ja-JP"/>
      </w:rPr>
      <w:t>】</w:t>
    </w:r>
    <w:r w:rsidR="000E3350" w:rsidRPr="000E3350">
      <w:rPr>
        <w:rFonts w:asciiTheme="minorEastAsia" w:hAnsiTheme="minorEastAsia" w:hint="eastAsia"/>
        <w:sz w:val="20"/>
        <w:lang w:eastAsia="ja-JP"/>
      </w:rPr>
      <w:t>一般論文／ノート／ケースレポート／その他</w:t>
    </w:r>
    <w:r w:rsidR="00555045">
      <w:rPr>
        <w:rFonts w:asciiTheme="minorEastAsia" w:hAnsiTheme="minorEastAsia" w:hint="eastAsia"/>
        <w:color w:val="31849B" w:themeColor="accent5" w:themeShade="BF"/>
        <w:sz w:val="18"/>
        <w:szCs w:val="18"/>
        <w:lang w:eastAsia="ja-JP"/>
      </w:rPr>
      <w:t>（希望</w:t>
    </w:r>
    <w:r w:rsidR="00555045" w:rsidRPr="00555045">
      <w:rPr>
        <w:rFonts w:asciiTheme="minorEastAsia" w:hAnsiTheme="minorEastAsia" w:hint="eastAsia"/>
        <w:color w:val="31849B" w:themeColor="accent5" w:themeShade="BF"/>
        <w:sz w:val="18"/>
        <w:szCs w:val="18"/>
        <w:lang w:eastAsia="ja-JP"/>
      </w:rPr>
      <w:t>する論文種類を残し、他は消去</w:t>
    </w:r>
    <w:r w:rsidR="00555045">
      <w:rPr>
        <w:rFonts w:asciiTheme="minorEastAsia" w:hAnsiTheme="minorEastAsia" w:hint="eastAsia"/>
        <w:color w:val="31849B" w:themeColor="accent5" w:themeShade="BF"/>
        <w:sz w:val="18"/>
        <w:szCs w:val="18"/>
        <w:lang w:eastAsia="ja-JP"/>
      </w:rPr>
      <w:t>）</w:t>
    </w:r>
    <w:r w:rsidRPr="00931A80">
      <w:rPr>
        <w:rFonts w:asciiTheme="minorEastAsia" w:hAnsiTheme="minorEastAsia" w:hint="eastAsia"/>
        <w:sz w:val="20"/>
        <w:lang w:eastAsia="ja-JP"/>
      </w:rP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13C17" w14:textId="77777777" w:rsidR="005F376D" w:rsidRDefault="005F3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0061"/>
    <w:multiLevelType w:val="hybridMultilevel"/>
    <w:tmpl w:val="C030A90E"/>
    <w:lvl w:ilvl="0" w:tplc="6374C156">
      <w:start w:val="1"/>
      <w:numFmt w:val="decimal"/>
      <w:lvlText w:val="%1)"/>
      <w:lvlJc w:val="left"/>
      <w:pPr>
        <w:ind w:left="340" w:hanging="340"/>
      </w:pPr>
      <w:rPr>
        <w:rFonts w:hint="default"/>
        <w:sz w:val="16"/>
        <w:szCs w:val="16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B64B4"/>
    <w:multiLevelType w:val="hybridMultilevel"/>
    <w:tmpl w:val="4E4C2E26"/>
    <w:lvl w:ilvl="0" w:tplc="585678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C00E7"/>
    <w:multiLevelType w:val="multilevel"/>
    <w:tmpl w:val="8466DDE6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30282"/>
    <w:multiLevelType w:val="hybridMultilevel"/>
    <w:tmpl w:val="9D565940"/>
    <w:lvl w:ilvl="0" w:tplc="E878FAD4">
      <w:start w:val="1"/>
      <w:numFmt w:val="decimal"/>
      <w:lvlText w:val="%1)"/>
      <w:lvlJc w:val="left"/>
      <w:pPr>
        <w:ind w:left="420" w:hanging="4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44637"/>
    <w:multiLevelType w:val="hybridMultilevel"/>
    <w:tmpl w:val="CDE2EFD4"/>
    <w:lvl w:ilvl="0" w:tplc="EC1A6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9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0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458255F"/>
    <w:multiLevelType w:val="hybridMultilevel"/>
    <w:tmpl w:val="43EACA28"/>
    <w:lvl w:ilvl="0" w:tplc="4BDE0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390CED"/>
    <w:multiLevelType w:val="hybridMultilevel"/>
    <w:tmpl w:val="BB64A588"/>
    <w:lvl w:ilvl="0" w:tplc="752230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1D297C"/>
    <w:multiLevelType w:val="hybridMultilevel"/>
    <w:tmpl w:val="2DCC6E9E"/>
    <w:lvl w:ilvl="0" w:tplc="8B2C8D98">
      <w:start w:val="1"/>
      <w:numFmt w:val="bullet"/>
      <w:lvlText w:val="*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8D16A6"/>
    <w:multiLevelType w:val="hybridMultilevel"/>
    <w:tmpl w:val="6DEEE276"/>
    <w:lvl w:ilvl="0" w:tplc="C83C36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4264964">
    <w:abstractNumId w:val="9"/>
  </w:num>
  <w:num w:numId="2" w16cid:durableId="1304233969">
    <w:abstractNumId w:val="7"/>
  </w:num>
  <w:num w:numId="3" w16cid:durableId="671496524">
    <w:abstractNumId w:val="10"/>
  </w:num>
  <w:num w:numId="4" w16cid:durableId="1715613327">
    <w:abstractNumId w:val="8"/>
  </w:num>
  <w:num w:numId="5" w16cid:durableId="1307273370">
    <w:abstractNumId w:val="6"/>
  </w:num>
  <w:num w:numId="6" w16cid:durableId="1072000167">
    <w:abstractNumId w:val="5"/>
  </w:num>
  <w:num w:numId="7" w16cid:durableId="984627087">
    <w:abstractNumId w:val="12"/>
  </w:num>
  <w:num w:numId="8" w16cid:durableId="1078164971">
    <w:abstractNumId w:val="4"/>
  </w:num>
  <w:num w:numId="9" w16cid:durableId="1496916992">
    <w:abstractNumId w:val="3"/>
  </w:num>
  <w:num w:numId="10" w16cid:durableId="1478257793">
    <w:abstractNumId w:val="2"/>
  </w:num>
  <w:num w:numId="11" w16cid:durableId="1534463642">
    <w:abstractNumId w:val="13"/>
  </w:num>
  <w:num w:numId="12" w16cid:durableId="985277885">
    <w:abstractNumId w:val="0"/>
  </w:num>
  <w:num w:numId="13" w16cid:durableId="1344668108">
    <w:abstractNumId w:val="1"/>
  </w:num>
  <w:num w:numId="14" w16cid:durableId="1419398800">
    <w:abstractNumId w:val="11"/>
  </w:num>
  <w:num w:numId="15" w16cid:durableId="10999070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proofState w:grammar="clean"/>
  <w:attachedTemplate r:id="rId1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0B"/>
    <w:rsid w:val="00005AB4"/>
    <w:rsid w:val="00015520"/>
    <w:rsid w:val="0002048B"/>
    <w:rsid w:val="000227E7"/>
    <w:rsid w:val="000351AC"/>
    <w:rsid w:val="00037001"/>
    <w:rsid w:val="00052350"/>
    <w:rsid w:val="000558A9"/>
    <w:rsid w:val="000561CB"/>
    <w:rsid w:val="00073DED"/>
    <w:rsid w:val="00074DF3"/>
    <w:rsid w:val="00083D12"/>
    <w:rsid w:val="000922A4"/>
    <w:rsid w:val="000A1335"/>
    <w:rsid w:val="000A7C18"/>
    <w:rsid w:val="000B3860"/>
    <w:rsid w:val="000B55D9"/>
    <w:rsid w:val="000B7C7B"/>
    <w:rsid w:val="000E3350"/>
    <w:rsid w:val="000E3AF3"/>
    <w:rsid w:val="000E7E90"/>
    <w:rsid w:val="000F525C"/>
    <w:rsid w:val="00101980"/>
    <w:rsid w:val="00107176"/>
    <w:rsid w:val="0013761C"/>
    <w:rsid w:val="0014675F"/>
    <w:rsid w:val="001722FA"/>
    <w:rsid w:val="0017533E"/>
    <w:rsid w:val="00185924"/>
    <w:rsid w:val="0019707A"/>
    <w:rsid w:val="001B58ED"/>
    <w:rsid w:val="001B6A2D"/>
    <w:rsid w:val="001F5B3A"/>
    <w:rsid w:val="001F5ECE"/>
    <w:rsid w:val="002148FD"/>
    <w:rsid w:val="00214EE8"/>
    <w:rsid w:val="002171BE"/>
    <w:rsid w:val="00217850"/>
    <w:rsid w:val="00222E7A"/>
    <w:rsid w:val="00250604"/>
    <w:rsid w:val="002544EC"/>
    <w:rsid w:val="0025531B"/>
    <w:rsid w:val="0027153C"/>
    <w:rsid w:val="00271B01"/>
    <w:rsid w:val="00282DAA"/>
    <w:rsid w:val="00297654"/>
    <w:rsid w:val="002A7560"/>
    <w:rsid w:val="002B0F13"/>
    <w:rsid w:val="002B23E4"/>
    <w:rsid w:val="002B3415"/>
    <w:rsid w:val="002B5832"/>
    <w:rsid w:val="002D022D"/>
    <w:rsid w:val="002D4977"/>
    <w:rsid w:val="002F6F34"/>
    <w:rsid w:val="00303FC9"/>
    <w:rsid w:val="00311692"/>
    <w:rsid w:val="00311A02"/>
    <w:rsid w:val="003137AC"/>
    <w:rsid w:val="00317928"/>
    <w:rsid w:val="00332049"/>
    <w:rsid w:val="00336F74"/>
    <w:rsid w:val="0034582F"/>
    <w:rsid w:val="00346892"/>
    <w:rsid w:val="00347B31"/>
    <w:rsid w:val="00357ED5"/>
    <w:rsid w:val="00370E09"/>
    <w:rsid w:val="00395335"/>
    <w:rsid w:val="0039761A"/>
    <w:rsid w:val="003A3A96"/>
    <w:rsid w:val="003A5CCB"/>
    <w:rsid w:val="003B068C"/>
    <w:rsid w:val="003C197B"/>
    <w:rsid w:val="003C3A41"/>
    <w:rsid w:val="003C43F8"/>
    <w:rsid w:val="003D06F6"/>
    <w:rsid w:val="003D14D5"/>
    <w:rsid w:val="003E107A"/>
    <w:rsid w:val="003E2F6E"/>
    <w:rsid w:val="003F3AFE"/>
    <w:rsid w:val="00421282"/>
    <w:rsid w:val="00421591"/>
    <w:rsid w:val="00430ADD"/>
    <w:rsid w:val="0043680C"/>
    <w:rsid w:val="0044261D"/>
    <w:rsid w:val="00442C6D"/>
    <w:rsid w:val="00444E5A"/>
    <w:rsid w:val="00457379"/>
    <w:rsid w:val="00457898"/>
    <w:rsid w:val="00461C62"/>
    <w:rsid w:val="0046388D"/>
    <w:rsid w:val="0047482D"/>
    <w:rsid w:val="004750C3"/>
    <w:rsid w:val="00492CA2"/>
    <w:rsid w:val="004B741E"/>
    <w:rsid w:val="004C256F"/>
    <w:rsid w:val="004C4D95"/>
    <w:rsid w:val="004E2BC7"/>
    <w:rsid w:val="004E48EA"/>
    <w:rsid w:val="004F6908"/>
    <w:rsid w:val="0050002A"/>
    <w:rsid w:val="005006EB"/>
    <w:rsid w:val="00503516"/>
    <w:rsid w:val="005040EC"/>
    <w:rsid w:val="005107DD"/>
    <w:rsid w:val="005223AD"/>
    <w:rsid w:val="00534955"/>
    <w:rsid w:val="00553B6F"/>
    <w:rsid w:val="00555045"/>
    <w:rsid w:val="00572B24"/>
    <w:rsid w:val="005763CB"/>
    <w:rsid w:val="005B223B"/>
    <w:rsid w:val="005D0506"/>
    <w:rsid w:val="005E0311"/>
    <w:rsid w:val="005F376D"/>
    <w:rsid w:val="00602AC1"/>
    <w:rsid w:val="00604941"/>
    <w:rsid w:val="006068B0"/>
    <w:rsid w:val="0061628E"/>
    <w:rsid w:val="00621069"/>
    <w:rsid w:val="006245F2"/>
    <w:rsid w:val="00630721"/>
    <w:rsid w:val="00641447"/>
    <w:rsid w:val="00660A38"/>
    <w:rsid w:val="0067077D"/>
    <w:rsid w:val="0067199C"/>
    <w:rsid w:val="00671BFB"/>
    <w:rsid w:val="006A17CB"/>
    <w:rsid w:val="006A6F20"/>
    <w:rsid w:val="006B11E0"/>
    <w:rsid w:val="006C3E60"/>
    <w:rsid w:val="006C4C75"/>
    <w:rsid w:val="006D0EDA"/>
    <w:rsid w:val="006D4FEA"/>
    <w:rsid w:val="006E014A"/>
    <w:rsid w:val="006F266E"/>
    <w:rsid w:val="006F287C"/>
    <w:rsid w:val="007118E0"/>
    <w:rsid w:val="00715914"/>
    <w:rsid w:val="00720311"/>
    <w:rsid w:val="00733347"/>
    <w:rsid w:val="007401B8"/>
    <w:rsid w:val="00742FE9"/>
    <w:rsid w:val="00743A41"/>
    <w:rsid w:val="007463CA"/>
    <w:rsid w:val="00754265"/>
    <w:rsid w:val="00767938"/>
    <w:rsid w:val="00792C6F"/>
    <w:rsid w:val="007A627E"/>
    <w:rsid w:val="007C1BF1"/>
    <w:rsid w:val="007C2CCE"/>
    <w:rsid w:val="007C32DB"/>
    <w:rsid w:val="007C5022"/>
    <w:rsid w:val="007D2709"/>
    <w:rsid w:val="007D3FD4"/>
    <w:rsid w:val="007D71CF"/>
    <w:rsid w:val="007F5620"/>
    <w:rsid w:val="00805074"/>
    <w:rsid w:val="008331F9"/>
    <w:rsid w:val="008348A2"/>
    <w:rsid w:val="0084341F"/>
    <w:rsid w:val="00857A8C"/>
    <w:rsid w:val="008623CD"/>
    <w:rsid w:val="00863D21"/>
    <w:rsid w:val="0086517B"/>
    <w:rsid w:val="00866EE6"/>
    <w:rsid w:val="00873ACB"/>
    <w:rsid w:val="00873DDA"/>
    <w:rsid w:val="00877DD1"/>
    <w:rsid w:val="00896D6E"/>
    <w:rsid w:val="00897496"/>
    <w:rsid w:val="008B129F"/>
    <w:rsid w:val="008B77C1"/>
    <w:rsid w:val="008C17B4"/>
    <w:rsid w:val="008C2D0A"/>
    <w:rsid w:val="008C3497"/>
    <w:rsid w:val="008C4F24"/>
    <w:rsid w:val="008C7380"/>
    <w:rsid w:val="008C78E9"/>
    <w:rsid w:val="008E2098"/>
    <w:rsid w:val="008E2CFD"/>
    <w:rsid w:val="008E5602"/>
    <w:rsid w:val="00905E62"/>
    <w:rsid w:val="009073B7"/>
    <w:rsid w:val="0091260A"/>
    <w:rsid w:val="00920BE2"/>
    <w:rsid w:val="00922450"/>
    <w:rsid w:val="00923A76"/>
    <w:rsid w:val="00931A80"/>
    <w:rsid w:val="00972D57"/>
    <w:rsid w:val="0098111B"/>
    <w:rsid w:val="009923B1"/>
    <w:rsid w:val="00997138"/>
    <w:rsid w:val="009A47EA"/>
    <w:rsid w:val="009A5078"/>
    <w:rsid w:val="009A5184"/>
    <w:rsid w:val="009B0D0B"/>
    <w:rsid w:val="009C7B93"/>
    <w:rsid w:val="009D3347"/>
    <w:rsid w:val="009E1BE3"/>
    <w:rsid w:val="009E2D38"/>
    <w:rsid w:val="009F4DED"/>
    <w:rsid w:val="009F5183"/>
    <w:rsid w:val="00A012DD"/>
    <w:rsid w:val="00A03321"/>
    <w:rsid w:val="00A13AB6"/>
    <w:rsid w:val="00A172CC"/>
    <w:rsid w:val="00A24553"/>
    <w:rsid w:val="00A307FD"/>
    <w:rsid w:val="00A325C0"/>
    <w:rsid w:val="00A342A2"/>
    <w:rsid w:val="00A439AA"/>
    <w:rsid w:val="00A44A39"/>
    <w:rsid w:val="00A534CB"/>
    <w:rsid w:val="00A62EC2"/>
    <w:rsid w:val="00A72807"/>
    <w:rsid w:val="00A7699D"/>
    <w:rsid w:val="00A83812"/>
    <w:rsid w:val="00A9443D"/>
    <w:rsid w:val="00AA1E44"/>
    <w:rsid w:val="00AB5C5C"/>
    <w:rsid w:val="00AC1AFD"/>
    <w:rsid w:val="00AC3607"/>
    <w:rsid w:val="00AF302A"/>
    <w:rsid w:val="00AF443C"/>
    <w:rsid w:val="00AF5633"/>
    <w:rsid w:val="00B0094A"/>
    <w:rsid w:val="00B00F78"/>
    <w:rsid w:val="00B077B3"/>
    <w:rsid w:val="00B17354"/>
    <w:rsid w:val="00B26FFC"/>
    <w:rsid w:val="00B277DB"/>
    <w:rsid w:val="00B4383A"/>
    <w:rsid w:val="00B43FE0"/>
    <w:rsid w:val="00B44A33"/>
    <w:rsid w:val="00B51998"/>
    <w:rsid w:val="00B60079"/>
    <w:rsid w:val="00B70B16"/>
    <w:rsid w:val="00B907F9"/>
    <w:rsid w:val="00BA0EAE"/>
    <w:rsid w:val="00BB5017"/>
    <w:rsid w:val="00BD7FCA"/>
    <w:rsid w:val="00BE116A"/>
    <w:rsid w:val="00BE4AAB"/>
    <w:rsid w:val="00BE7982"/>
    <w:rsid w:val="00BF7B17"/>
    <w:rsid w:val="00C06783"/>
    <w:rsid w:val="00C105B2"/>
    <w:rsid w:val="00C34262"/>
    <w:rsid w:val="00C52772"/>
    <w:rsid w:val="00C676B7"/>
    <w:rsid w:val="00C716EE"/>
    <w:rsid w:val="00C80876"/>
    <w:rsid w:val="00C817B6"/>
    <w:rsid w:val="00C933C2"/>
    <w:rsid w:val="00CA3FC7"/>
    <w:rsid w:val="00CA51E0"/>
    <w:rsid w:val="00CA6CBE"/>
    <w:rsid w:val="00CB659A"/>
    <w:rsid w:val="00CC56D0"/>
    <w:rsid w:val="00CE09C0"/>
    <w:rsid w:val="00CE2153"/>
    <w:rsid w:val="00CE5ACA"/>
    <w:rsid w:val="00CE6621"/>
    <w:rsid w:val="00CE7CC0"/>
    <w:rsid w:val="00D04297"/>
    <w:rsid w:val="00D06EEF"/>
    <w:rsid w:val="00D11844"/>
    <w:rsid w:val="00D161B2"/>
    <w:rsid w:val="00D167E7"/>
    <w:rsid w:val="00D22E70"/>
    <w:rsid w:val="00D304AD"/>
    <w:rsid w:val="00D33F76"/>
    <w:rsid w:val="00D4496D"/>
    <w:rsid w:val="00D536BD"/>
    <w:rsid w:val="00D6199F"/>
    <w:rsid w:val="00D62866"/>
    <w:rsid w:val="00D6357C"/>
    <w:rsid w:val="00D955CF"/>
    <w:rsid w:val="00DA1851"/>
    <w:rsid w:val="00DA4146"/>
    <w:rsid w:val="00DB056F"/>
    <w:rsid w:val="00DB0805"/>
    <w:rsid w:val="00DD0B1C"/>
    <w:rsid w:val="00DE1F13"/>
    <w:rsid w:val="00E001E2"/>
    <w:rsid w:val="00E07B3C"/>
    <w:rsid w:val="00E10E3E"/>
    <w:rsid w:val="00E3745C"/>
    <w:rsid w:val="00E41630"/>
    <w:rsid w:val="00E528C5"/>
    <w:rsid w:val="00E54EF1"/>
    <w:rsid w:val="00E62098"/>
    <w:rsid w:val="00E71831"/>
    <w:rsid w:val="00E7234C"/>
    <w:rsid w:val="00E7569B"/>
    <w:rsid w:val="00E80933"/>
    <w:rsid w:val="00E83DE9"/>
    <w:rsid w:val="00E85B6A"/>
    <w:rsid w:val="00EA56D8"/>
    <w:rsid w:val="00EB2C18"/>
    <w:rsid w:val="00EB7240"/>
    <w:rsid w:val="00EC5BCE"/>
    <w:rsid w:val="00ED4844"/>
    <w:rsid w:val="00EE0FAC"/>
    <w:rsid w:val="00EE24B0"/>
    <w:rsid w:val="00EE7FE8"/>
    <w:rsid w:val="00EF051B"/>
    <w:rsid w:val="00F02B72"/>
    <w:rsid w:val="00F300AE"/>
    <w:rsid w:val="00F64B84"/>
    <w:rsid w:val="00F95B10"/>
    <w:rsid w:val="00FA305A"/>
    <w:rsid w:val="00FC02DA"/>
    <w:rsid w:val="00FC2E30"/>
    <w:rsid w:val="00FC6113"/>
    <w:rsid w:val="00FC77DB"/>
    <w:rsid w:val="00FE10EB"/>
    <w:rsid w:val="00FF3D85"/>
    <w:rsid w:val="00FF683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6E5A0"/>
  <w14:defaultImageDpi w14:val="300"/>
  <w15:docId w15:val="{A536317A-795F-524A-80A6-050D79BD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Theme="minorEastAsia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B6"/>
    <w:pPr>
      <w:spacing w:after="200"/>
      <w:jc w:val="both"/>
    </w:pPr>
    <w:rPr>
      <w:rFonts w:ascii="Times" w:hAnsi="Times"/>
      <w:sz w:val="11"/>
    </w:rPr>
  </w:style>
  <w:style w:type="paragraph" w:styleId="10">
    <w:name w:val="heading 1"/>
    <w:basedOn w:val="a"/>
    <w:next w:val="a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2">
    <w:name w:val="heading 2"/>
    <w:basedOn w:val="a"/>
    <w:next w:val="a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3">
    <w:name w:val="heading 3"/>
    <w:basedOn w:val="a"/>
    <w:next w:val="a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"/>
    <w:basedOn w:val="a"/>
    <w:pPr>
      <w:jc w:val="center"/>
    </w:pPr>
    <w:rPr>
      <w:b/>
      <w:sz w:val="40"/>
    </w:rPr>
  </w:style>
  <w:style w:type="paragraph" w:styleId="a5">
    <w:name w:val="footnote text"/>
    <w:basedOn w:val="a"/>
    <w:next w:val="TFReferencesSection"/>
    <w:semiHidden/>
  </w:style>
  <w:style w:type="paragraph" w:customStyle="1" w:styleId="TFReferencesSection">
    <w:name w:val="TF_References_Section"/>
    <w:basedOn w:val="a"/>
    <w:next w:val="a"/>
    <w:autoRedefine/>
    <w:rsid w:val="00357ED5"/>
    <w:pPr>
      <w:spacing w:after="0"/>
    </w:pPr>
    <w:rPr>
      <w:color w:val="4BACC6" w:themeColor="accent5"/>
      <w:kern w:val="19"/>
      <w:sz w:val="18"/>
      <w:szCs w:val="18"/>
    </w:rPr>
  </w:style>
  <w:style w:type="paragraph" w:customStyle="1" w:styleId="TAMainText">
    <w:name w:val="TA_Main_Text"/>
    <w:basedOn w:val="a"/>
    <w:autoRedefine/>
    <w:rsid w:val="00F02B72"/>
    <w:pPr>
      <w:spacing w:after="60"/>
      <w:jc w:val="left"/>
    </w:pPr>
    <w:rPr>
      <w:rFonts w:ascii="ＭＳ Ｐ明朝" w:eastAsia="ＭＳ Ｐ明朝" w:hAnsi="ＭＳ Ｐ明朝"/>
      <w:color w:val="000000" w:themeColor="text1"/>
      <w:kern w:val="21"/>
      <w:sz w:val="18"/>
      <w:szCs w:val="18"/>
      <w:lang w:eastAsia="ja-JP"/>
    </w:rPr>
  </w:style>
  <w:style w:type="paragraph" w:customStyle="1" w:styleId="BATitle">
    <w:name w:val="BA_Title"/>
    <w:basedOn w:val="a"/>
    <w:next w:val="BBAuthorName"/>
    <w:autoRedefine/>
    <w:rsid w:val="00370E09"/>
    <w:pPr>
      <w:spacing w:before="380" w:after="180"/>
      <w:jc w:val="center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a"/>
    <w:next w:val="BCAuthorAddress"/>
    <w:autoRedefine/>
    <w:rsid w:val="004E48EA"/>
    <w:pPr>
      <w:spacing w:after="180"/>
      <w:jc w:val="center"/>
    </w:pPr>
    <w:rPr>
      <w:rFonts w:ascii="Arno Pro" w:hAnsi="Arno Pro"/>
      <w:color w:val="4BACC6" w:themeColor="accent5"/>
      <w:kern w:val="26"/>
    </w:rPr>
  </w:style>
  <w:style w:type="paragraph" w:customStyle="1" w:styleId="BCAuthorAddress">
    <w:name w:val="BC_Author_Address"/>
    <w:basedOn w:val="a"/>
    <w:next w:val="BIEmailAddress"/>
    <w:autoRedefine/>
    <w:rsid w:val="00896D6E"/>
    <w:pPr>
      <w:spacing w:after="60"/>
      <w:jc w:val="center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a"/>
    <w:next w:val="AIReceivedDate"/>
    <w:autoRedefine/>
    <w:rsid w:val="00896D6E"/>
    <w:pPr>
      <w:spacing w:after="100"/>
      <w:jc w:val="center"/>
    </w:pPr>
    <w:rPr>
      <w:rFonts w:ascii="Arno Pro" w:hAnsi="Arno Pro"/>
      <w:sz w:val="18"/>
    </w:rPr>
  </w:style>
  <w:style w:type="paragraph" w:customStyle="1" w:styleId="AIReceivedDate">
    <w:name w:val="AI_Received_Date"/>
    <w:basedOn w:val="a"/>
    <w:next w:val="a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a"/>
    <w:next w:val="TAMainText"/>
    <w:link w:val="BDAbstractChar"/>
    <w:autoRedefine/>
    <w:rsid w:val="008C4F24"/>
    <w:pPr>
      <w:spacing w:before="100" w:after="100"/>
    </w:pPr>
    <w:rPr>
      <w:bCs/>
      <w:color w:val="31849B" w:themeColor="accent5" w:themeShade="BF"/>
      <w:kern w:val="21"/>
      <w:sz w:val="20"/>
      <w:szCs w:val="18"/>
      <w:lang w:eastAsia="ja-JP"/>
    </w:rPr>
  </w:style>
  <w:style w:type="paragraph" w:customStyle="1" w:styleId="TDAcknowledgments">
    <w:name w:val="TD_Acknowledgments"/>
    <w:basedOn w:val="a"/>
    <w:next w:val="a"/>
    <w:link w:val="TDAcknowledgmentsChar"/>
    <w:autoRedefine/>
    <w:rsid w:val="00357ED5"/>
    <w:pPr>
      <w:spacing w:after="0"/>
    </w:pPr>
    <w:rPr>
      <w:color w:val="4BACC6" w:themeColor="accent5"/>
      <w:kern w:val="20"/>
      <w:sz w:val="18"/>
      <w:szCs w:val="18"/>
    </w:rPr>
  </w:style>
  <w:style w:type="paragraph" w:customStyle="1" w:styleId="TESupportingInformation">
    <w:name w:val="TE_Supporting_Information"/>
    <w:basedOn w:val="a"/>
    <w:next w:val="a"/>
    <w:autoRedefine/>
    <w:rsid w:val="00157E12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a"/>
    <w:next w:val="a"/>
    <w:autoRedefine/>
    <w:rsid w:val="000E75E3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a"/>
    <w:next w:val="a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a"/>
    <w:next w:val="a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a"/>
    <w:next w:val="a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a"/>
    <w:next w:val="a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a"/>
    <w:next w:val="a"/>
    <w:link w:val="TCTableBodyChar"/>
    <w:autoRedefine/>
    <w:rsid w:val="000E75E3"/>
    <w:pPr>
      <w:spacing w:before="20" w:after="60"/>
    </w:pPr>
    <w:rPr>
      <w:rFonts w:ascii="Arno Pro" w:hAnsi="Arno Pro"/>
      <w:kern w:val="20"/>
      <w:sz w:val="18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a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a"/>
    <w:next w:val="a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a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a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96302"/>
    <w:rPr>
      <w:rFonts w:ascii="Tahoma" w:hAnsi="Tahoma" w:cs="Tahoma"/>
      <w:sz w:val="16"/>
      <w:szCs w:val="16"/>
    </w:rPr>
  </w:style>
  <w:style w:type="character" w:styleId="ab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8C4F24"/>
    <w:rPr>
      <w:rFonts w:ascii="Times" w:hAnsi="Times"/>
      <w:bCs/>
      <w:color w:val="31849B" w:themeColor="accent5" w:themeShade="BF"/>
      <w:kern w:val="21"/>
      <w:szCs w:val="18"/>
      <w:lang w:eastAsia="ja-JP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357ED5"/>
    <w:rPr>
      <w:rFonts w:ascii="Times" w:hAnsi="Times"/>
      <w:color w:val="4BACC6" w:themeColor="accent5"/>
      <w:kern w:val="20"/>
      <w:sz w:val="18"/>
      <w:szCs w:val="18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9707A"/>
    <w:pPr>
      <w:spacing w:before="180" w:after="60"/>
      <w:jc w:val="center"/>
    </w:pPr>
    <w:rPr>
      <w:rFonts w:ascii="ＭＳ Ｐゴシック" w:eastAsia="ＭＳ Ｐゴシック" w:hAnsi="ＭＳ Ｐゴシック"/>
      <w:b/>
      <w:caps/>
      <w:sz w:val="21"/>
      <w:szCs w:val="18"/>
      <w:lang w:eastAsia="ja-JP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a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0E75E3"/>
    <w:rPr>
      <w:rFonts w:ascii="Arno Pro" w:hAnsi="Arno Pro"/>
      <w:kern w:val="20"/>
      <w:sz w:val="18"/>
      <w:lang w:val="en-US" w:eastAsia="en-US" w:bidi="ar-SA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TFExperimentalSection">
    <w:name w:val="TF_Experimental_Section"/>
    <w:basedOn w:val="TFReferencesSection"/>
    <w:qFormat/>
    <w:rsid w:val="00A307FD"/>
  </w:style>
  <w:style w:type="paragraph" w:customStyle="1" w:styleId="TESectionHeading">
    <w:name w:val="TE_Section_Heading"/>
    <w:basedOn w:val="TESupportingInfoTitle"/>
    <w:qFormat/>
    <w:rsid w:val="008331F9"/>
  </w:style>
  <w:style w:type="paragraph" w:styleId="ac">
    <w:name w:val="header"/>
    <w:basedOn w:val="a"/>
    <w:link w:val="ad"/>
    <w:uiPriority w:val="99"/>
    <w:unhideWhenUsed/>
    <w:rsid w:val="001F5E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5ECE"/>
    <w:rPr>
      <w:rFonts w:ascii="Times" w:hAnsi="Times"/>
      <w:sz w:val="24"/>
    </w:rPr>
  </w:style>
  <w:style w:type="character" w:customStyle="1" w:styleId="a8">
    <w:name w:val="フッター (文字)"/>
    <w:basedOn w:val="a0"/>
    <w:link w:val="a7"/>
    <w:uiPriority w:val="99"/>
    <w:rsid w:val="000F525C"/>
    <w:rPr>
      <w:rFonts w:ascii="Times" w:hAnsi="Times"/>
      <w:sz w:val="24"/>
    </w:rPr>
  </w:style>
  <w:style w:type="numbering" w:customStyle="1" w:styleId="1">
    <w:name w:val="現在のリスト1"/>
    <w:uiPriority w:val="99"/>
    <w:rsid w:val="002B23E4"/>
    <w:pPr>
      <w:numPr>
        <w:numId w:val="10"/>
      </w:numPr>
    </w:pPr>
  </w:style>
  <w:style w:type="paragraph" w:customStyle="1" w:styleId="11">
    <w:name w:val="11.英文"/>
    <w:link w:val="110"/>
    <w:uiPriority w:val="10"/>
    <w:qFormat/>
    <w:rsid w:val="007401B8"/>
    <w:pPr>
      <w:snapToGrid w:val="0"/>
      <w:spacing w:line="300" w:lineRule="auto"/>
      <w:jc w:val="both"/>
    </w:pPr>
    <w:rPr>
      <w:rFonts w:ascii="Times New Roman" w:eastAsia="ＭＳ Ｐ明朝" w:hAnsi="Times New Roman"/>
      <w:kern w:val="2"/>
      <w:sz w:val="21"/>
      <w:szCs w:val="21"/>
      <w:lang w:eastAsia="ja-JP"/>
    </w:rPr>
  </w:style>
  <w:style w:type="character" w:customStyle="1" w:styleId="110">
    <w:name w:val="11.英文 (文字)"/>
    <w:link w:val="11"/>
    <w:uiPriority w:val="10"/>
    <w:rsid w:val="007401B8"/>
    <w:rPr>
      <w:rFonts w:ascii="Times New Roman" w:eastAsia="ＭＳ Ｐ明朝" w:hAnsi="Times New Roman"/>
      <w:kern w:val="2"/>
      <w:sz w:val="21"/>
      <w:szCs w:val="21"/>
      <w:lang w:eastAsia="ja-JP"/>
    </w:rPr>
  </w:style>
  <w:style w:type="paragraph" w:styleId="Web">
    <w:name w:val="Normal (Web)"/>
    <w:basedOn w:val="a"/>
    <w:uiPriority w:val="99"/>
    <w:semiHidden/>
    <w:unhideWhenUsed/>
    <w:rsid w:val="007401B8"/>
    <w:rPr>
      <w:rFonts w:ascii="Times New Roman" w:hAnsi="Times New Roman"/>
      <w:szCs w:val="24"/>
    </w:rPr>
  </w:style>
  <w:style w:type="character" w:customStyle="1" w:styleId="8">
    <w:name w:val="8.図表説明"/>
    <w:uiPriority w:val="7"/>
    <w:qFormat/>
    <w:rsid w:val="00421282"/>
    <w:rPr>
      <w:rFonts w:ascii="Times New Roman" w:eastAsia="ＭＳ Ｐ明朝" w:hAnsi="Times New Roman"/>
      <w:sz w:val="18"/>
      <w:szCs w:val="18"/>
    </w:rPr>
  </w:style>
  <w:style w:type="character" w:customStyle="1" w:styleId="7">
    <w:name w:val="7.図表ﾀｲﾄﾙ"/>
    <w:uiPriority w:val="6"/>
    <w:qFormat/>
    <w:rsid w:val="00421282"/>
    <w:rPr>
      <w:rFonts w:ascii="ＭＳ Ｐゴシック" w:eastAsia="ＭＳ Ｐゴシック"/>
      <w:sz w:val="18"/>
    </w:rPr>
  </w:style>
  <w:style w:type="paragraph" w:styleId="ae">
    <w:name w:val="List Paragraph"/>
    <w:basedOn w:val="a"/>
    <w:uiPriority w:val="34"/>
    <w:qFormat/>
    <w:rsid w:val="005107DD"/>
    <w:pPr>
      <w:ind w:leftChars="400" w:left="840"/>
    </w:pPr>
  </w:style>
  <w:style w:type="character" w:styleId="af">
    <w:name w:val="line number"/>
    <w:basedOn w:val="a0"/>
    <w:uiPriority w:val="99"/>
    <w:unhideWhenUsed/>
    <w:qFormat/>
    <w:rsid w:val="0003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otaro/Desktop/acs_template_msw2011_ol_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B132E-191F-F44F-A105-34CD1FA9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acs_template_msw2011_ol_mac.dotx</Template>
  <TotalTime>704</TotalTime>
  <Pages>3</Pages>
  <Words>1136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to ACS Journals</vt:lpstr>
      <vt:lpstr>Template for Electronic Submission to ACS Journals</vt:lpstr>
    </vt:vector>
  </TitlesOfParts>
  <Company>ACS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松本 洋太郎</dc:creator>
  <cp:keywords/>
  <cp:lastModifiedBy>松本　洋太郎</cp:lastModifiedBy>
  <cp:revision>169</cp:revision>
  <cp:lastPrinted>2024-06-21T03:32:00Z</cp:lastPrinted>
  <dcterms:created xsi:type="dcterms:W3CDTF">2022-09-20T06:01:00Z</dcterms:created>
  <dcterms:modified xsi:type="dcterms:W3CDTF">2024-10-22T11:57:00Z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